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77" w:rsidRDefault="00590977" w:rsidP="00590977">
      <w:pPr>
        <w:pStyle w:val="1"/>
        <w:shd w:val="clear" w:color="auto" w:fill="FFFFFF"/>
        <w:rPr>
          <w:rFonts w:ascii="Arial" w:hAnsi="Arial" w:cs="Arial"/>
          <w:b w:val="0"/>
          <w:bCs w:val="0"/>
          <w:color w:val="0E4F90"/>
        </w:rPr>
      </w:pPr>
    </w:p>
    <w:p w:rsidR="00590977" w:rsidRDefault="00590977" w:rsidP="00590977"/>
    <w:p w:rsidR="00590977" w:rsidRDefault="00590977" w:rsidP="00590977"/>
    <w:p w:rsidR="00590977" w:rsidRPr="00590977" w:rsidRDefault="00590977" w:rsidP="00590977"/>
    <w:p w:rsidR="00590977" w:rsidRDefault="00590977" w:rsidP="005909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 образовательной деятельности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ДС КВ №14 </w:t>
      </w:r>
      <w:r w:rsidRPr="00590977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бразования Темрюкский район по  ФЭМП и речевому развитию старшей компенсирующей группы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977" w:rsidRPr="00590977" w:rsidRDefault="00590977" w:rsidP="0059097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977">
        <w:rPr>
          <w:rFonts w:ascii="Times New Roman" w:hAnsi="Times New Roman" w:cs="Times New Roman"/>
          <w:b/>
          <w:sz w:val="36"/>
          <w:szCs w:val="36"/>
        </w:rPr>
        <w:t>«В СТРАНЕ СКАЗОК»</w:t>
      </w: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0977">
        <w:rPr>
          <w:rFonts w:ascii="Times New Roman" w:hAnsi="Times New Roman" w:cs="Times New Roman"/>
          <w:sz w:val="28"/>
          <w:szCs w:val="28"/>
        </w:rPr>
        <w:t>(</w:t>
      </w:r>
      <w:r w:rsidRPr="00590977">
        <w:rPr>
          <w:rFonts w:ascii="Times New Roman" w:hAnsi="Times New Roman" w:cs="Times New Roman"/>
          <w:i/>
          <w:sz w:val="28"/>
          <w:szCs w:val="28"/>
        </w:rPr>
        <w:t>Использована технология развивающего обучения, ИКТ)</w:t>
      </w: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Pr="00590977" w:rsidRDefault="00590977" w:rsidP="0059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977" w:rsidRDefault="00590977" w:rsidP="0059097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90977" w:rsidRDefault="00EC180E" w:rsidP="00EC180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Выполнила: воспитатель МБДОУ ДС КВ №14 </w:t>
      </w:r>
    </w:p>
    <w:p w:rsidR="00EC180E" w:rsidRDefault="00EC180E" w:rsidP="00EC180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Елена Сергеевна Толмач</w:t>
      </w:r>
    </w:p>
    <w:p w:rsidR="00590977" w:rsidRDefault="00590977" w:rsidP="0059097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977" w:rsidRPr="00590977" w:rsidRDefault="00EC180E" w:rsidP="00EC180E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977">
        <w:rPr>
          <w:rFonts w:ascii="Times New Roman" w:hAnsi="Times New Roman" w:cs="Times New Roman"/>
          <w:i/>
          <w:sz w:val="28"/>
          <w:szCs w:val="28"/>
        </w:rPr>
        <w:t>Дата проведения: 23.11.2013 г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74"/>
      </w:tblGrid>
      <w:tr w:rsidR="00590977" w:rsidTr="00C23099">
        <w:trPr>
          <w:trHeight w:val="15229"/>
          <w:tblCellSpacing w:w="0" w:type="dxa"/>
        </w:trPr>
        <w:tc>
          <w:tcPr>
            <w:tcW w:w="5000" w:type="pct"/>
            <w:tcBorders>
              <w:top w:val="single" w:sz="2" w:space="0" w:color="CCCCCC"/>
              <w:bottom w:val="single" w:sz="2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90977" w:rsidRDefault="00590977" w:rsidP="00F101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Программное содержание.</w:t>
            </w:r>
          </w:p>
          <w:p w:rsidR="00590977" w:rsidRPr="00C23099" w:rsidRDefault="00590977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77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90977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Коррекционно-обучающие:</w:t>
            </w:r>
            <w:r w:rsidRPr="00590977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9097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•совершенствование навыков сравнения и уравнивания множеств, количественного и порядкового счета, умения соотносить цифру и обозначаемое ею количество предметов;</w:t>
            </w:r>
          </w:p>
          <w:p w:rsidR="00590977" w:rsidRPr="00C23099" w:rsidRDefault="00590977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•закрепить навыки количественного счета в пределах 5;</w:t>
            </w:r>
          </w:p>
          <w:p w:rsidR="00590977" w:rsidRPr="00C23099" w:rsidRDefault="00590977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•откладывать нужное количество предметов и соотносить их количество с цифрой;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•закреплять цифры и числовой ряд в пределах 6;</w:t>
            </w:r>
          </w:p>
          <w:p w:rsidR="00590977" w:rsidRPr="00C23099" w:rsidRDefault="00590977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•закрепление в речи количественных числительных, ответа на вопрос «Сколько всего?»;</w:t>
            </w:r>
          </w:p>
          <w:p w:rsidR="00590977" w:rsidRPr="00C23099" w:rsidRDefault="00590977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•закрепить название и цвет геометрических фигур;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23099">
              <w:rPr>
                <w:rFonts w:ascii="Times New Roman" w:hAnsi="Times New Roman" w:cs="Times New Roman"/>
                <w:sz w:val="24"/>
                <w:szCs w:val="24"/>
              </w:rPr>
              <w:br/>
              <w:t>•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подготовка к формированию представлений об арифметических действиях;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•совершенствовать конструктивные навыки.</w:t>
            </w:r>
          </w:p>
          <w:p w:rsidR="00590977" w:rsidRPr="00C23099" w:rsidRDefault="00590977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97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90977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Коррекционно-развивающие:</w:t>
            </w:r>
            <w:r w:rsidRPr="0059097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•развивать конструктивные навыки и творческое воображение;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• мелкую и общую моторику через работу с компьютерной мышкой, игры с мячом и кругом, и использование лечебной физкультуры;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•внимание, память, мышление через обучение счетным операциям и дидактическим играм;</w:t>
            </w:r>
          </w:p>
          <w:p w:rsidR="00590977" w:rsidRPr="00C23099" w:rsidRDefault="00590977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•связную речь через полные ответы на вопросы.</w:t>
            </w:r>
            <w:r w:rsidRPr="0059097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909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0977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Коррекционно-воспитывающие.</w:t>
            </w:r>
            <w:r w:rsidRPr="00590977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9097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•закрепить правила ОБЖ;</w:t>
            </w:r>
          </w:p>
          <w:p w:rsidR="00F10134" w:rsidRPr="00C23099" w:rsidRDefault="00F10134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воспитывать нравственные качества личности дошкольников: сопереживание, ответственность и заботу о близких людях.</w:t>
            </w:r>
            <w:r w:rsidR="00590977" w:rsidRPr="0059097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590977" w:rsidRPr="005909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0977" w:rsidRPr="00F1013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Оборудование.</w:t>
            </w:r>
            <w:r w:rsidR="00590977" w:rsidRPr="00F1013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90977" w:rsidRPr="00F1013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</w:t>
            </w:r>
          </w:p>
          <w:p w:rsidR="00F10134" w:rsidRPr="00C23099" w:rsidRDefault="00F10134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кавралинограф</w:t>
            </w:r>
            <w:proofErr w:type="spellEnd"/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, магнитная доска;</w:t>
            </w:r>
          </w:p>
          <w:p w:rsidR="00F10134" w:rsidRPr="00C23099" w:rsidRDefault="00590977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 кукла Незнайка, школьная парта;</w:t>
            </w:r>
          </w:p>
          <w:p w:rsidR="00F10134" w:rsidRPr="00C23099" w:rsidRDefault="00F10134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настольный театр игрушек Репка;</w:t>
            </w:r>
          </w:p>
          <w:p w:rsidR="00F10134" w:rsidRPr="00C23099" w:rsidRDefault="00F10134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колобок, лиса из модульных оригами, елка;</w:t>
            </w:r>
          </w:p>
          <w:p w:rsidR="00F10134" w:rsidRPr="00C23099" w:rsidRDefault="00F10134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дед, бабка, курица – театр кукол, подставка для карандашей «мышка»;</w:t>
            </w:r>
          </w:p>
          <w:p w:rsidR="00F10134" w:rsidRPr="00C23099" w:rsidRDefault="00F10134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Маша и медведь – резиновые игрушки;</w:t>
            </w:r>
          </w:p>
          <w:p w:rsidR="00F10134" w:rsidRPr="00C23099" w:rsidRDefault="00F10134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герои сказки Теремок - конусный театр;</w:t>
            </w:r>
          </w:p>
          <w:p w:rsidR="00F10134" w:rsidRPr="00C23099" w:rsidRDefault="00F10134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5 треугольников и 4 овала желтого цвета, цифра и знаки;</w:t>
            </w:r>
          </w:p>
          <w:p w:rsidR="00F10134" w:rsidRPr="00C23099" w:rsidRDefault="00F10134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презентация «В стране сказок».</w:t>
            </w:r>
          </w:p>
          <w:p w:rsidR="00F10134" w:rsidRPr="00F10134" w:rsidRDefault="00590977" w:rsidP="0059097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3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10134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</w:p>
          <w:p w:rsidR="00F10134" w:rsidRPr="00C23099" w:rsidRDefault="00590977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 в тарелочках – 4 треугольника зеленого цвета разной величины для елки, для лисы оранжевого цвета большой треугольник (туловище), средний треугольник (голова), два маленьких треугольника (уши), два маленьких овала (лапки), большой овал (хвост) и желтый круг - колобок;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F10134"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•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карточки с цифрами от 1 до 6;</w:t>
            </w:r>
          </w:p>
          <w:p w:rsidR="00F10134" w:rsidRPr="00C23099" w:rsidRDefault="00F10134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карточки со знаками +, -</w:t>
            </w:r>
            <w:proofErr w:type="gramStart"/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 xml:space="preserve"> =;</w:t>
            </w:r>
          </w:p>
          <w:p w:rsidR="00F10134" w:rsidRPr="00C23099" w:rsidRDefault="00F10134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наборное полотно из 2-х полосок;</w:t>
            </w:r>
          </w:p>
          <w:p w:rsidR="00F10134" w:rsidRPr="00C23099" w:rsidRDefault="00F10134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по 6 треугольников и овалов желтого цвета;</w:t>
            </w:r>
          </w:p>
          <w:p w:rsidR="00F10134" w:rsidRPr="00C23099" w:rsidRDefault="00F10134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карточки с заданием «найди яички», карандаши.</w:t>
            </w:r>
          </w:p>
          <w:p w:rsidR="00C23099" w:rsidRDefault="00590977" w:rsidP="0059097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7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1013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обучения:</w:t>
            </w:r>
          </w:p>
          <w:p w:rsidR="00F10134" w:rsidRPr="00C23099" w:rsidRDefault="00F10134" w:rsidP="0059097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проектор с экраном,</w:t>
            </w:r>
          </w:p>
          <w:p w:rsidR="00F10134" w:rsidRPr="00C23099" w:rsidRDefault="00F10134" w:rsidP="005909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ноутбук;</w:t>
            </w:r>
            <w:r w:rsidR="00590977"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•</w:t>
            </w:r>
            <w:proofErr w:type="gramStart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977" w:rsidRPr="00C23099">
              <w:rPr>
                <w:rFonts w:ascii="Times New Roman" w:hAnsi="Times New Roman" w:cs="Times New Roman"/>
                <w:sz w:val="24"/>
                <w:szCs w:val="24"/>
              </w:rPr>
              <w:t>проводная мышка.</w:t>
            </w:r>
          </w:p>
          <w:p w:rsidR="00F10134" w:rsidRPr="00F10134" w:rsidRDefault="00590977" w:rsidP="0059097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7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10134"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момент:</w:t>
            </w:r>
          </w:p>
          <w:p w:rsidR="00F10134" w:rsidRPr="00C23099" w:rsidRDefault="00590977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97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F10134" w:rsidRPr="00C230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корзинка с пирожками треугольной и овальной формы.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F10134" w:rsidRPr="00C2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 xml:space="preserve">Словарь. </w:t>
            </w:r>
            <w:proofErr w:type="gramStart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Насколько больше, меньше, было, стало, убавить, минус, равно,</w:t>
            </w:r>
            <w:r w:rsidRPr="00590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поровну,</w:t>
            </w:r>
            <w:r w:rsidRPr="00590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первый, последний, предлоги (за, перед).</w:t>
            </w:r>
            <w:proofErr w:type="gramEnd"/>
          </w:p>
          <w:p w:rsidR="00C23099" w:rsidRDefault="00590977" w:rsidP="00F101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34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  <w:r w:rsidRPr="005909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3099" w:rsidRDefault="00590977" w:rsidP="00C23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Социализация, коммуникация, физкультура, здоровье, художественная литература, безопасность, музыка.</w:t>
            </w:r>
            <w:r w:rsidRPr="0059097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F10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099" w:rsidRDefault="00590977" w:rsidP="00C23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013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  <w:r w:rsidRPr="005909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0134" w:rsidRPr="00C23099" w:rsidRDefault="00590977" w:rsidP="00F101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Разминочные зага</w:t>
            </w:r>
            <w:r w:rsidR="00F10134" w:rsidRPr="00C23099">
              <w:rPr>
                <w:rFonts w:ascii="Times New Roman" w:hAnsi="Times New Roman" w:cs="Times New Roman"/>
                <w:sz w:val="24"/>
                <w:szCs w:val="24"/>
              </w:rPr>
              <w:t>дки, имитация, сравнение, игра,</w:t>
            </w:r>
            <w:r w:rsidR="00C2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показ образца, зрительная гимнастики, беседы, интерактивные игры.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  <w:p w:rsidR="00F10134" w:rsidRPr="00F10134" w:rsidRDefault="00590977" w:rsidP="00C230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34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  <w:r w:rsidRPr="005909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сказок, разучивание </w:t>
            </w:r>
            <w:proofErr w:type="spellStart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зрительной гимнастики, самостоятельные игры детей на компьютере.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9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0134">
              <w:rPr>
                <w:rFonts w:ascii="Times New Roman" w:hAnsi="Times New Roman" w:cs="Times New Roman"/>
                <w:b/>
                <w:sz w:val="28"/>
                <w:szCs w:val="28"/>
              </w:rPr>
              <w:t>Ход НОД.</w:t>
            </w:r>
            <w:r w:rsidRPr="005909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01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10134" w:rsidRPr="00C23099" w:rsidRDefault="00590977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0134">
              <w:t> </w:t>
            </w:r>
            <w:r w:rsidR="00F10134" w:rsidRPr="00C2309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Ребята вы готовы заниматься?</w:t>
            </w:r>
          </w:p>
          <w:p w:rsidR="00F10134" w:rsidRPr="00C23099" w:rsidRDefault="00590977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Дети: Да.</w:t>
            </w:r>
          </w:p>
          <w:p w:rsidR="00F10134" w:rsidRPr="00C23099" w:rsidRDefault="00590977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Педагог: Ребята вы готовы все стараться?</w:t>
            </w:r>
          </w:p>
          <w:p w:rsidR="00F10134" w:rsidRPr="00C23099" w:rsidRDefault="00590977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Дети: Да.</w:t>
            </w:r>
          </w:p>
          <w:p w:rsidR="00F10134" w:rsidRPr="00C23099" w:rsidRDefault="00590977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Педагог: Ой, подождите, кого-то нет? А куда делся наш проказник Незнайка, только шапочка осталась. Вы не знаете где он?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Дети: Нет.</w:t>
            </w:r>
          </w:p>
          <w:p w:rsidR="00F10134" w:rsidRPr="00C23099" w:rsidRDefault="00590977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Педагог: А где же нам его найти? Кто нам сможет помочь? Вы не знаете?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Дети: Нет.</w:t>
            </w:r>
          </w:p>
          <w:p w:rsidR="00F10134" w:rsidRDefault="00590977" w:rsidP="00C23099">
            <w:pPr>
              <w:pStyle w:val="a5"/>
            </w:pP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Педагог: Кажется, я знаю, у меня в ноутбуке есть волшебная программа. Сейчас я его окрою и мы увидим, куда подевался этот проказник.</w:t>
            </w:r>
            <w:r w:rsidRPr="0059097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909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0134">
              <w:rPr>
                <w:rFonts w:ascii="Times New Roman" w:hAnsi="Times New Roman" w:cs="Times New Roman"/>
                <w:b/>
                <w:sz w:val="32"/>
                <w:szCs w:val="32"/>
              </w:rPr>
              <w:t>Слайд 1.</w:t>
            </w:r>
            <w:r w:rsidRPr="00F10134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</w:p>
          <w:p w:rsidR="00C23099" w:rsidRDefault="00F10134" w:rsidP="00C23099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" name="Рисунок 8" descr="http://ya-uchitel.ru/_ld/28/s81379314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ya-uchitel.ru/_ld/28/s81379314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0977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="00590977">
              <w:br/>
            </w:r>
            <w:r w:rsidR="00590977" w:rsidRPr="00F10134">
              <w:rPr>
                <w:rFonts w:ascii="Times New Roman" w:hAnsi="Times New Roman" w:cs="Times New Roman"/>
                <w:sz w:val="24"/>
                <w:szCs w:val="24"/>
              </w:rPr>
              <w:t>Педагог открывает ноутбук и на экране появляется сказочная полянка, по щелчку мышки появляется Незнайка и голос из компьютера. </w:t>
            </w:r>
            <w:r w:rsidR="00590977" w:rsidRPr="00F10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0977" w:rsidRPr="00C23099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Компьютер:</w:t>
            </w:r>
            <w:r w:rsidR="00590977" w:rsidRPr="00F10134">
              <w:rPr>
                <w:rFonts w:ascii="Times New Roman" w:hAnsi="Times New Roman" w:cs="Times New Roman"/>
                <w:sz w:val="24"/>
                <w:szCs w:val="24"/>
              </w:rPr>
              <w:t xml:space="preserve"> Чтобы Незнайка выбрался из страны сказок, вам надо выполнить все задания, а дорогу по стране сказок вам покажет эта волшебная программа. </w:t>
            </w:r>
            <w:r w:rsidR="00590977" w:rsidRPr="00F10134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Вот это да! Что пойдем спасать Незнайку? </w:t>
            </w:r>
            <w:r w:rsidR="00590977" w:rsidRPr="00F10134">
              <w:rPr>
                <w:rFonts w:ascii="Times New Roman" w:hAnsi="Times New Roman" w:cs="Times New Roman"/>
                <w:sz w:val="24"/>
                <w:szCs w:val="24"/>
              </w:rPr>
              <w:br/>
              <w:t>Дети: Да. </w:t>
            </w:r>
            <w:r w:rsidR="00590977" w:rsidRPr="00F10134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Тогда в путь. Педагог щелкает мышкой. </w:t>
            </w:r>
            <w:r w:rsidR="00590977" w:rsidRPr="00F10134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«Что сначала, что потом». </w:t>
            </w:r>
            <w:r w:rsidR="00590977" w:rsidRPr="00F101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23099" w:rsidRDefault="00590977" w:rsidP="00C23099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309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Слайд 2. </w:t>
            </w:r>
            <w:r w:rsidRPr="00C2309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9" name="Рисунок 9" descr="http://ya-uchitel.ru/_ld/28/s23630579.jpg">
                    <a:hlinkClick xmlns:a="http://schemas.openxmlformats.org/drawingml/2006/main" r:id="rId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ya-uchitel.ru/_ld/28/s23630579.jpg">
                            <a:hlinkClick r:id="rId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Компьютер: Дед весной её сажал,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Да все лето поливал.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Выросла на славу, </w:t>
            </w:r>
            <w:proofErr w:type="gramStart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крепкая</w:t>
            </w:r>
            <w:proofErr w:type="gramEnd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В огороде этом …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Дети: Репка. Педагог щелкает мышкой.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Давайте поищем, где же сказка репка. Ребята, посмотрите, здесь есть задание. Надо расставить героев сказки и собрать картинки по порядку. Дети выполняют задание, после чего педагог задает детям вопросы, и добивается полного ответа.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0" name="Рисунок 10" descr="http://ya-uchitel.ru/_ld/28/s35082954.jpg">
                    <a:hlinkClick xmlns:a="http://schemas.openxmlformats.org/drawingml/2006/main" r:id="rId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ya-uchitel.ru/_ld/28/s35082954.jpg">
                            <a:hlinkClick r:id="rId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Кто первый тянет репку?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Дети: Первым тянет репку дед.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Кто последним тянет репку?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Кто стоит за бабкой?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Кто стоит перед кошкой?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Можно ли сказать, что мышка самая сильная?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Дети по очереди отвечают на вопросы.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Герои сказки очень дружны между собой, поэтому они и смогли вытянуть репку. В народе говорят: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Будете</w:t>
            </w:r>
            <w:proofErr w:type="gramEnd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дружку держаться - можете ничего не бояться.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• Где дружба прочна, там хорошо идут дела.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Развивающая игра «Сложи фигуры»</w:t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C23099">
              <w:rPr>
                <w:rFonts w:ascii="Times New Roman" w:hAnsi="Times New Roman" w:cs="Times New Roman"/>
                <w:b/>
                <w:sz w:val="32"/>
                <w:szCs w:val="32"/>
              </w:rPr>
              <w:t>Слайд 3.</w:t>
            </w:r>
            <w:r w:rsidRPr="00C23099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C2309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1" name="Рисунок 11" descr="http://ya-uchitel.ru/_ld/28/s24135338.jpg">
                    <a:hlinkClick xmlns:a="http://schemas.openxmlformats.org/drawingml/2006/main" r:id="rId1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ya-uchitel.ru/_ld/28/s24135338.jpg">
                            <a:hlinkClick r:id="rId1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Компьютер: Он от бабушки ушел,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Он от дедушки ушел,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По дорожке покатился</w:t>
            </w:r>
            <w:proofErr w:type="gramStart"/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 xml:space="preserve"> домой не воротился.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Дети: Колобок.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Да сейчас мы с вами отправимся в сказку «Колобок». Ребята, здесь лежат какие-то фигуры. Как вы думаете, что из них можно собрать? Ответы детей. Мне кажется это рассыпавшаяся картинка к сказке. Давайте попробуем её собрать. Педагог предлагает ребятам собрать лисичку и ёлочку из геометрических фигур. Если дети не справляются с заданием, педагог открывает слайд 4, где изображена схема сборки картинки.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2" name="Рисунок 12" descr="http://ya-uchitel.ru/_ld/28/s93221779.jpg">
                    <a:hlinkClick xmlns:a="http://schemas.openxmlformats.org/drawingml/2006/main" r:id="rId13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a-uchitel.ru/_ld/28/s93221779.jpg">
                            <a:hlinkClick r:id="rId13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Ну а если ребята самостоятельно справляются с заданием, педагог открывает слайд и показывает картинку, после выполнения задания. Оценивает работы детей, хвалит.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  <w:color w:val="0E4F90"/>
                <w:lang w:eastAsia="ru-RU"/>
              </w:rPr>
              <w:lastRenderedPageBreak/>
              <w:drawing>
                <wp:inline distT="0" distB="0" distL="0" distR="0">
                  <wp:extent cx="3810000" cy="2857500"/>
                  <wp:effectExtent l="19050" t="0" r="0" b="0"/>
                  <wp:docPr id="13" name="Рисунок 13" descr="http://ya-uchitel.ru/_ld/28/s25271061.jpg">
                    <a:hlinkClick xmlns:a="http://schemas.openxmlformats.org/drawingml/2006/main" r:id="rId1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ya-uchitel.ru/_ld/28/s25271061.jpg">
                            <a:hlinkClick r:id="rId1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Игра на внимания «Найди яйца»</w:t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</w:p>
          <w:p w:rsidR="00C23099" w:rsidRDefault="00590977" w:rsidP="00C23099">
            <w:pPr>
              <w:pStyle w:val="a5"/>
            </w:pPr>
            <w:r w:rsidRPr="00C23099">
              <w:rPr>
                <w:rFonts w:ascii="Times New Roman" w:hAnsi="Times New Roman" w:cs="Times New Roman"/>
                <w:b/>
                <w:sz w:val="32"/>
                <w:szCs w:val="32"/>
              </w:rPr>
              <w:t>Слайд 5.</w:t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</w:p>
          <w:p w:rsidR="00C23099" w:rsidRDefault="00590977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4" name="Рисунок 14" descr="http://ya-uchitel.ru/_ld/28/s00711183.jpg">
                    <a:hlinkClick xmlns:a="http://schemas.openxmlformats.org/drawingml/2006/main" r:id="rId1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ya-uchitel.ru/_ld/28/s00711183.jpg">
                            <a:hlinkClick r:id="rId1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Компьютер: Заревели бабка с дедом: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- Как теперь нам быть с обедом?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Мышка по столу бежала</w:t>
            </w:r>
            <w:proofErr w:type="gramStart"/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 xml:space="preserve"> яичко вдруг упало.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Дети: Это </w:t>
            </w:r>
            <w:proofErr w:type="gramStart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сказка про Курочку</w:t>
            </w:r>
            <w:proofErr w:type="gramEnd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Молодцы, давайте мы её найдем. Посмотрите</w:t>
            </w:r>
            <w:r w:rsidR="00C23099">
              <w:rPr>
                <w:rFonts w:ascii="Times New Roman" w:hAnsi="Times New Roman" w:cs="Times New Roman"/>
                <w:sz w:val="24"/>
                <w:szCs w:val="24"/>
              </w:rPr>
              <w:t xml:space="preserve">, здесь лежат какие-то листочки, 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а мышка предлагает нам взять карандаши.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23099" w:rsidRDefault="00C23099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99" w:rsidRDefault="00C23099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99" w:rsidRDefault="00C23099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99" w:rsidRDefault="00C23099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99" w:rsidRDefault="00C23099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99" w:rsidRDefault="00C23099" w:rsidP="00C23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09" w:rsidRDefault="00590977" w:rsidP="00AB4009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C2309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Слайд 6.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5" name="Рисунок 15" descr="http://ya-uchitel.ru/_ld/28/s98892764.jpg">
                    <a:hlinkClick xmlns:a="http://schemas.openxmlformats.org/drawingml/2006/main" r:id="rId1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ya-uchitel.ru/_ld/28/s98892764.jpg">
                            <a:hlinkClick r:id="rId1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t>Давайте спросим у компьютера, что же нам надо делать? Педагог щелкает мышкой, на экране появляется таблица, и в ней в верхнем ряду в овалах появляются плюсики, звучит музыка.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Курочка снесла для бабки с дедом много яичек. А кто-то их перепутал, давайте поможем отыскать все яички и поставим в них знак плюс.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Дети приступают к выполнению задания.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  <w:t>Малоподвижная игра «Три медведя»</w:t>
            </w:r>
            <w:r w:rsidRPr="00C230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3099">
              <w:rPr>
                <w:rFonts w:ascii="Times New Roman" w:hAnsi="Times New Roman" w:cs="Times New Roman"/>
                <w:b/>
                <w:sz w:val="32"/>
                <w:szCs w:val="32"/>
              </w:rPr>
              <w:t>Слайд 7.</w:t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6" name="Рисунок 16" descr="http://ya-uchitel.ru/_ld/28/s91334772.jpg">
                    <a:hlinkClick xmlns:a="http://schemas.openxmlformats.org/drawingml/2006/main" r:id="rId2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ya-uchitel.ru/_ld/28/s91334772.jpg">
                            <a:hlinkClick r:id="rId2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Компьютер: Кто-то в доме побывал,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Стульчик маленький сломал,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Перемял кроватки</w:t>
            </w:r>
            <w:proofErr w:type="gramStart"/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 xml:space="preserve"> уснул там сладко.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Три медведя.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Молодцы, давайте поиграем. Педагог еще раз щелкает мышкой, и компьютер читает стихотворение, а педагог с детьми выполняют упражнения.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Компьютер: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Три медведя в сказке жили, Руки поднимают над головой, кончики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пальцев касаются друг друга.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Вперевалочку ходили. Идут, переваливаясь из стороны в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сторону.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К ним девчушка прибежала, Бег на месте.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В дом зашла и увидала: Руки поднимают над головой, кончики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пальцев касаются друг друга.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Стол большущий у окна, Правая рука сжата в кулак, левая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ладошка лежит на кулаке.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Стула три – вот это да. Левая ладонь вертикально, правый кулак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прижат к ладони горизонтально.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Чашки три, и ложки три, Приседают, одну руку на пояс, затем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встают, руки поднимают вверх и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касаются округлыми пальцами друг друга.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Три кровати: посмотри. Руки перед грудью, согнуты в локтях и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лежат друг на друге.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Ела Маша и пила, Изображают, как держат ложку и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подносят её ко рту.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На кроватку прилегла Руки перед грудью, согнуты в локтях и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лежат друг на друге.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И уснула сладким сном. Ладошки сложена, голова наклонена и лежит на ладошках.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Что случилось потом? Руки слегка разводят в сторону.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Тут медведи воротились, Идут, переваливаясь из стороны в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сторону.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Увидев Машу, рассердились. Руки на пояс, делают сердитое лицо.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Маша очень испугалась</w:t>
            </w:r>
            <w:proofErr w:type="gramStart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зображают испуганное лицо.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И домой она умчалась. Руки поднимают над головой, кончики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пальцев касаются друг друга.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Что перепутал художник?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t>Слайд 8.</w:t>
            </w:r>
            <w:r w:rsidRPr="00EC180E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7" name="Рисунок 17" descr="http://ya-uchitel.ru/_ld/28/s59483742.jpg">
                    <a:hlinkClick xmlns:a="http://schemas.openxmlformats.org/drawingml/2006/main" r:id="rId23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ya-uchitel.ru/_ld/28/s59483742.jpg">
                            <a:hlinkClick r:id="rId23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Педагог: Отправляемся в следующую сказку.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Компьютер: На поляне дом стоял,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Кто-то в домик забежал.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Поселилась там норушка,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Косой заинька с лягушкой,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Поселилась там лиса,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Серый волк - вот чудеса.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О какой сказке говорится в загадке?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Теремок.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Молодцы, это сказка «Теремок». Давайте найдем эту сказку. Дети подходят к столу, где расположены герои сказки. Но что же нам надо сделать? Давайте снова спросим у компьютера.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t>Слайд 9.</w:t>
            </w:r>
            <w:r w:rsidRPr="00EC180E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8" name="Рисунок 18" descr="http://ya-uchitel.ru/_ld/28/s16676332.jpg">
                    <a:hlinkClick xmlns:a="http://schemas.openxmlformats.org/drawingml/2006/main" r:id="rId2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ya-uchitel.ru/_ld/28/s16676332.jpg">
                            <a:hlinkClick r:id="rId2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Компьютер: Найдите шесть ошибок на картинке и щелкните по ним мышкой.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Ой, ребята, посмотрите, в сказке какой беспорядок. Давайте найдем все ошибки и исправим их.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 на компьютере выполняют задание, находят ошибки, и щелкают по ним компьютерной мышкой.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Молодцы, справились и с этим заданием.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Прямой и обратный счет.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t>Слайд 10.</w:t>
            </w:r>
            <w:r w:rsidRPr="00EC180E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9" name="Рисунок 19" descr="http://ya-uchitel.ru/_ld/28/s37451223.jpg">
                    <a:hlinkClick xmlns:a="http://schemas.openxmlformats.org/drawingml/2006/main" r:id="rId2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ya-uchitel.ru/_ld/28/s37451223.jpg">
                            <a:hlinkClick r:id="rId2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Давайте вспомним, кто первый поселился в теремке. … По щелчку мышки на экране по очереди появляются герои сказки Теремок.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Давайте и мы расставим по порядку наших героев сказки Теремок. А теперь посчитаем 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их. Первая мышка, второй заяц, …, шестой медведь. Хоровой счет. В сказке 6 героев, и чтобы они не запутались, мы поставим по порядку цифры от 1 до 6.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0" name="Рисунок 20" descr="http://ya-uchitel.ru/_ld/28/s81331079.jpg">
                    <a:hlinkClick xmlns:a="http://schemas.openxmlformats.org/drawingml/2006/main" r:id="rId2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ya-uchitel.ru/_ld/28/s81331079.jpg">
                            <a:hlinkClick r:id="rId2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Дети расставляют цифры на столе, а педагог щелкает мышкой и под каждым героем появляется порядковая цифра. Ребята сверяют правильность выполнения задания.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«Считаем и рассуждаем»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t>Слайд 11.</w:t>
            </w:r>
            <w:r w:rsidRPr="00EC180E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1" name="Рисунок 21" descr="http://ya-uchitel.ru/_ld/28/s24145239.jpg">
                    <a:hlinkClick xmlns:a="http://schemas.openxmlformats.org/drawingml/2006/main" r:id="rId3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ya-uchitel.ru/_ld/28/s24145239.jpg">
                            <a:hlinkClick r:id="rId3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Ну а теперь дальше в путь.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Компьютер: Маша по лесу гуляла,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Заблудилась, потерялась,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К мишке в домик забрела,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EC1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Вместе с </w:t>
            </w:r>
            <w:proofErr w:type="spellStart"/>
            <w:r w:rsidR="00EC1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ишенькой</w:t>
            </w:r>
            <w:proofErr w:type="spellEnd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 xml:space="preserve"> жила.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Маша и медведь.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  <w:color w:val="0E4F90"/>
                <w:lang w:eastAsia="ru-RU"/>
              </w:rPr>
              <w:lastRenderedPageBreak/>
              <w:drawing>
                <wp:inline distT="0" distB="0" distL="0" distR="0">
                  <wp:extent cx="3810000" cy="2857500"/>
                  <wp:effectExtent l="19050" t="0" r="0" b="0"/>
                  <wp:docPr id="22" name="Рисунок 22" descr="http://ya-uchitel.ru/_ld/28/s37694913.jpg">
                    <a:hlinkClick xmlns:a="http://schemas.openxmlformats.org/drawingml/2006/main" r:id="rId33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ya-uchitel.ru/_ld/28/s37694913.jpg">
                            <a:hlinkClick r:id="rId33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Педагог: А кто помнит, как Маша вернулась домой?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Она напекла пирожков, сама залезла в короб и попросила мишку отнести пирожки бабушке и дедушке.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t>Слайд 12.</w:t>
            </w:r>
            <w:r w:rsidRPr="00EC180E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3" name="Рисунок 23" descr="http://ya-uchitel.ru/_ld/28/s97025432.jpg">
                    <a:hlinkClick xmlns:a="http://schemas.openxmlformats.org/drawingml/2006/main" r:id="rId3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ya-uchitel.ru/_ld/28/s97025432.jpg">
                            <a:hlinkClick r:id="rId3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Педагог: Молодцы, правильно. Давайте посчитаем, сколько пирожков напекла Маша. Пирожки с капустой треугольной формы, а пирожки с картошкой овальной. Положите на верхнюю полоску пирожки с капустой, а на нижнюю с картошкой.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пирожков с капустой?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  <w:color w:val="0E4F90"/>
                <w:lang w:eastAsia="ru-RU"/>
              </w:rPr>
              <w:lastRenderedPageBreak/>
              <w:drawing>
                <wp:inline distT="0" distB="0" distL="0" distR="0">
                  <wp:extent cx="3810000" cy="2857500"/>
                  <wp:effectExtent l="19050" t="0" r="0" b="0"/>
                  <wp:docPr id="24" name="Рисунок 24" descr="http://ya-uchitel.ru/_ld/28/s54298412.jpg">
                    <a:hlinkClick xmlns:a="http://schemas.openxmlformats.org/drawingml/2006/main" r:id="rId3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ya-uchitel.ru/_ld/28/s54298412.jpg">
                            <a:hlinkClick r:id="rId3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Дети: С капустой пять пирожков.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Найдите нужную цифру и положите ей рядом. А сколько пирожков с картошкой?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С картошкой 4 пирожка.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Найдите нужную цифру и положите ей рядом. Каких пирожков больше?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С капустой пирожков больше.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А на сколько пирожков с капустой больше чем картошкой?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На один пирожок.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Как сделать Маше, чтобы пирожков было поровну?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Надо убрать один пирожок с капустой.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Сколько было пирожков с капустой?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Было пять пирожков с капустой.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Сколько пирожков вы убрали?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Убрали один пирожок.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Сколько осталось пирожков?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Осталось четыре пирожка.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Как у нас получилось четыре?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Мы от пяти убрали один, и получилось четыре.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Давайте составим пример. Педагог комментирует, а на экране компьютера появляется пример. Дети выкладывают пример у себя на столе. Было 5 пирожков, мы убрали один пирожок, и стало четыре пирожка. Пять минус один равно четыре.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Сейчас каких пирожков больше?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Сейчас пирожков поровну.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Молодцы, вы и с этим заданием справились. За компьютером играли, глазки очень устали. Чтобы глазки не болели, давайте с вами сделаем зарядку.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Зрительная гимнастика «Весёлая неделька»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4009" w:rsidRDefault="00AB4009" w:rsidP="00AB4009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Зрительную гимнастику озвучивает компьютер.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Всю неделю по порядку,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глазки делают зарядку.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- В понедельник, как проснутся,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Глазки солнцу улыбнутся,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Вниз посмотрят на траву</w:t>
            </w:r>
            <w:proofErr w:type="gramStart"/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высоту.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Снова вверх и снова вниз.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Поднять глаза вверх, опустить их книзу, голова неподвижна; (снимает глазное 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напряжение)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- Во вторник часики глаза,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Водят взгляд туда-сюда,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Ходят влево, ходят вправо</w:t>
            </w:r>
            <w:proofErr w:type="gramStart"/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е устанут никогда.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Повернуть глаза в правую сторону, а затем в левую, голова неподвижна.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- В среду в жмурки мы играем,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Крепко глазки закрываем.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три, четыре, пять,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Будем глазки открывать.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Жмуримся и открываем</w:t>
            </w:r>
            <w:proofErr w:type="gramStart"/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ак игру мы продолжаем.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Плотно закрыть глаза, досчитать до пяти и широко открыть глазки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четвергам мы смотрим </w:t>
            </w:r>
            <w:proofErr w:type="gramStart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На это времени не жаль,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Что в близи, а что вдали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Глазки рассмотреть должны.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Смотреть прямо перед собой, поставить палец на расстояние 25-30см от глаз, перевести взор на кончик пальца и смотреть на него, опустить руку. Укрепляем мышцы глаз.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В пятницу мы не зевали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Глаза по кругу побежали.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Остановка, и опять</w:t>
            </w:r>
            <w:proofErr w:type="gramStart"/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 xml:space="preserve"> другую сторону бежать.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Поднять глаза вверх, вправо, вниз, влево и вверх; и обратно: влево, вниз, вправо и снова вверх.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- Хоть в субботу выходной,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Мы не ленимся с тобой.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Ищем взглядом уголки,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Чтобы бегали зрачки.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Посмотреть взглядом в верхний правый угол, затем нижний левый; перевести взгляд в верхний левый угол и нижний правый.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- В воскресенье будем спать,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А потом пойдём гулять,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Чтобы глазки закалялись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Нужно воздухом дышать.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Закрыть веки, массировать их с помощью круговых движений пальцев: верхнее веко относа к наружному краю глаз, нижнее веко от наружного края к носу, затем наоборот.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Пока дети массируют веки, педагог достает Незнайку.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Без гимнастики, друзья,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  <w:proofErr w:type="gramEnd"/>
            <w:r w:rsidRPr="00EC180E">
              <w:rPr>
                <w:rFonts w:ascii="Times New Roman" w:hAnsi="Times New Roman" w:cs="Times New Roman"/>
                <w:sz w:val="24"/>
                <w:szCs w:val="24"/>
              </w:rPr>
              <w:t xml:space="preserve"> глазка жить нельзя!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Беседа по ОБЖ.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На экране появляется Незнайка.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B4009" w:rsidRDefault="00AB4009" w:rsidP="00AB4009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B4009" w:rsidRDefault="00AB4009" w:rsidP="00AB4009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B4009" w:rsidRDefault="00AB4009" w:rsidP="00AB4009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B4009" w:rsidRDefault="00AB4009" w:rsidP="00AB4009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B4009" w:rsidRDefault="00AB4009" w:rsidP="00AB4009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B4009" w:rsidRDefault="00AB4009" w:rsidP="00AB4009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B4009" w:rsidRDefault="00590977" w:rsidP="00AB400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Слайд 13.</w:t>
            </w:r>
            <w:r w:rsidRPr="00EC180E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EC180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5" name="Рисунок 25" descr="http://ya-uchitel.ru/_ld/28/s65261520.jpg">
                    <a:hlinkClick xmlns:a="http://schemas.openxmlformats.org/drawingml/2006/main" r:id="rId3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ya-uchitel.ru/_ld/28/s65261520.jpg">
                            <a:hlinkClick r:id="rId3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</w:p>
          <w:p w:rsidR="00AB4009" w:rsidRDefault="00AB4009" w:rsidP="00AB400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Но вот наш Незнайка и вернулся. Наше путешествие по стране сказок закончилось. Вам понравилось?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Вот если бы не ваша дружба, то мы бы не спасли бы Незнайку, и он так бы и остался в стране Сказок. Не зря люди говорят: «Сам погибай, а товарища выручай».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Незнайка, а как ты попал в страну Сказок?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Незнайка: Меня позвала тетенька и обещала дать шоколадку.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Какое правило безопасности, нарушил Незнайка?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Дети: Нельзя подходить к незнакомым людям на улице и уходить с ними, и брать у незнакомых людей тоже нельзя.</w:t>
            </w:r>
            <w:r w:rsidRPr="00EC18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br/>
              <w:t>Так что Незнайка запомни еще эти правила, из дома без взрослых выходить нельзя, а то можно заблудиться и потеряться. Нельзя разговаривать на улице с незнакомыми людьми и уходить с ними. А когда ты находишься дома, нельзя открывать дверь чужим людям.</w:t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</w:p>
          <w:p w:rsidR="00590977" w:rsidRPr="00590977" w:rsidRDefault="00590977" w:rsidP="00AB40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80E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итога.</w:t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>
              <w:rPr>
                <w:noProof/>
                <w:color w:val="0E4F90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7" name="Рисунок 26" descr="http://ya-uchitel.ru/_ld/28/s51133266.jpg">
                    <a:hlinkClick xmlns:a="http://schemas.openxmlformats.org/drawingml/2006/main" r:id="rId4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ya-uchitel.ru/_ld/28/s51133266.jpg">
                            <a:hlinkClick r:id="rId4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br/>
            </w:r>
            <w:r w:rsidRPr="00EC180E">
              <w:rPr>
                <w:rFonts w:ascii="Times New Roman" w:hAnsi="Times New Roman" w:cs="Times New Roman"/>
                <w:sz w:val="24"/>
                <w:szCs w:val="24"/>
              </w:rPr>
              <w:t>Ребята, посмотрите, а наш Незнайка не с пустыми руками, а с корзиночкой пирожков. Он говорит, что вам пирожки передала Машенька из сказки. Давайте мы скажем ей спасибо. Педагог подводит итог занятия.</w:t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7E79CF" w:rsidRDefault="007E79CF" w:rsidP="007E79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CF" w:rsidRDefault="007E79CF" w:rsidP="007E79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CF" w:rsidRDefault="007E79CF" w:rsidP="007E79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CF" w:rsidRDefault="007E79CF" w:rsidP="007E79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CF" w:rsidRDefault="007E79CF" w:rsidP="007E79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 образовательной деятельности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ДС КВ №14 </w:t>
      </w:r>
      <w:r w:rsidRPr="00590977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бразования Темрюкский район по  физическому развитию старшей компенсирующей группы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9CF" w:rsidRPr="00590977" w:rsidRDefault="007E79CF" w:rsidP="007E79C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«ЭКСКУРСИЯ В ОСЕННИЙ ЛЕС</w:t>
      </w:r>
      <w:r w:rsidRPr="00590977">
        <w:rPr>
          <w:rFonts w:ascii="Times New Roman" w:hAnsi="Times New Roman" w:cs="Times New Roman"/>
          <w:b/>
          <w:sz w:val="36"/>
          <w:szCs w:val="36"/>
        </w:rPr>
        <w:t>»</w:t>
      </w: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977">
        <w:rPr>
          <w:rFonts w:ascii="Times New Roman" w:hAnsi="Times New Roman" w:cs="Times New Roman"/>
          <w:sz w:val="28"/>
          <w:szCs w:val="28"/>
        </w:rPr>
        <w:t>(</w:t>
      </w:r>
      <w:r w:rsidRPr="00590977">
        <w:rPr>
          <w:rFonts w:ascii="Times New Roman" w:hAnsi="Times New Roman" w:cs="Times New Roman"/>
          <w:i/>
          <w:sz w:val="28"/>
          <w:szCs w:val="28"/>
        </w:rPr>
        <w:t xml:space="preserve">Использована </w:t>
      </w:r>
      <w:r w:rsidR="003F0AE5">
        <w:rPr>
          <w:rFonts w:ascii="Times New Roman" w:hAnsi="Times New Roman" w:cs="Times New Roman"/>
          <w:i/>
          <w:sz w:val="28"/>
          <w:szCs w:val="28"/>
        </w:rPr>
        <w:t xml:space="preserve">игровая </w:t>
      </w:r>
      <w:r>
        <w:rPr>
          <w:rFonts w:ascii="Times New Roman" w:hAnsi="Times New Roman" w:cs="Times New Roman"/>
          <w:i/>
          <w:sz w:val="28"/>
          <w:szCs w:val="28"/>
        </w:rPr>
        <w:t>технология</w:t>
      </w:r>
      <w:r w:rsidRPr="00590977">
        <w:rPr>
          <w:rFonts w:ascii="Times New Roman" w:hAnsi="Times New Roman" w:cs="Times New Roman"/>
          <w:i/>
          <w:sz w:val="28"/>
          <w:szCs w:val="28"/>
        </w:rPr>
        <w:t>, ИКТ)</w:t>
      </w:r>
    </w:p>
    <w:p w:rsidR="007E79CF" w:rsidRPr="00590977" w:rsidRDefault="007E79CF" w:rsidP="007E79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590977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Default="007E79CF" w:rsidP="007E79C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E79CF" w:rsidRDefault="007E79CF" w:rsidP="007E79C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Выполнила: воспитатель МБДОУ ДС КВ №14 </w:t>
      </w:r>
    </w:p>
    <w:p w:rsidR="007E79CF" w:rsidRDefault="007E79CF" w:rsidP="007E79C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Елена Сергеевна Толмач</w:t>
      </w:r>
    </w:p>
    <w:p w:rsidR="007E79CF" w:rsidRDefault="007E79CF" w:rsidP="007E79C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9CF" w:rsidRPr="00590977" w:rsidRDefault="007E79CF" w:rsidP="007E79C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08.10.2014</w:t>
      </w:r>
      <w:r w:rsidRPr="00590977">
        <w:rPr>
          <w:rFonts w:ascii="Times New Roman" w:hAnsi="Times New Roman" w:cs="Times New Roman"/>
          <w:i/>
          <w:sz w:val="28"/>
          <w:szCs w:val="28"/>
        </w:rPr>
        <w:t xml:space="preserve"> г</w:t>
      </w:r>
    </w:p>
    <w:p w:rsidR="00590977" w:rsidRDefault="00590977" w:rsidP="00590977"/>
    <w:p w:rsidR="00590977" w:rsidRDefault="00590977" w:rsidP="00590977"/>
    <w:p w:rsidR="007E79CF" w:rsidRPr="007E79CF" w:rsidRDefault="007E79CF" w:rsidP="007E79CF">
      <w:pPr>
        <w:pStyle w:val="a5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E79C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Программное содержание:</w:t>
      </w:r>
    </w:p>
    <w:p w:rsid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7E79CF">
        <w:rPr>
          <w:rFonts w:ascii="Times New Roman" w:hAnsi="Times New Roman" w:cs="Times New Roman"/>
          <w:sz w:val="28"/>
          <w:szCs w:val="28"/>
        </w:rPr>
        <w:t xml:space="preserve">Продолжать упражнять детей в ходьбе между предметами, с </w:t>
      </w:r>
      <w:proofErr w:type="gramStart"/>
      <w:r w:rsidRPr="007E79CF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9CF">
        <w:rPr>
          <w:rFonts w:ascii="Times New Roman" w:hAnsi="Times New Roman" w:cs="Times New Roman"/>
          <w:sz w:val="28"/>
          <w:szCs w:val="28"/>
        </w:rPr>
        <w:t xml:space="preserve"> подниманием колен, </w:t>
      </w:r>
      <w:proofErr w:type="gramStart"/>
      <w:r w:rsidRPr="007E79CF">
        <w:rPr>
          <w:rFonts w:ascii="Times New Roman" w:hAnsi="Times New Roman" w:cs="Times New Roman"/>
          <w:sz w:val="28"/>
          <w:szCs w:val="28"/>
        </w:rPr>
        <w:t>прыжках</w:t>
      </w:r>
      <w:proofErr w:type="gramEnd"/>
      <w:r w:rsidRPr="007E79CF">
        <w:rPr>
          <w:rFonts w:ascii="Times New Roman" w:hAnsi="Times New Roman" w:cs="Times New Roman"/>
          <w:sz w:val="28"/>
          <w:szCs w:val="28"/>
        </w:rPr>
        <w:t xml:space="preserve"> из обруча в обруч. </w:t>
      </w:r>
    </w:p>
    <w:p w:rsid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2.Развивать выносливость и ловкость в беге. Закрепить правила игры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9CF">
        <w:rPr>
          <w:rFonts w:ascii="Times New Roman" w:hAnsi="Times New Roman" w:cs="Times New Roman"/>
          <w:sz w:val="28"/>
          <w:szCs w:val="28"/>
        </w:rPr>
        <w:t xml:space="preserve"> «Караси и щука». </w:t>
      </w:r>
    </w:p>
    <w:p w:rsid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 xml:space="preserve">3.Воспитывать в подвижных играх выносливость, быстроту, ловкость, 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9CF">
        <w:rPr>
          <w:rFonts w:ascii="Times New Roman" w:hAnsi="Times New Roman" w:cs="Times New Roman"/>
          <w:sz w:val="28"/>
          <w:szCs w:val="28"/>
        </w:rPr>
        <w:t>находчивость и силу.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7E79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79CF">
        <w:rPr>
          <w:rFonts w:ascii="Times New Roman" w:hAnsi="Times New Roman" w:cs="Times New Roman"/>
          <w:sz w:val="28"/>
          <w:szCs w:val="28"/>
        </w:rPr>
        <w:t>«Познавательное», «Социально - коммуникативное», « Физическое развитие», «Речевое развитие».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Пособия: </w:t>
      </w:r>
      <w:r w:rsidRPr="007E79CF">
        <w:rPr>
          <w:rFonts w:ascii="Times New Roman" w:hAnsi="Times New Roman" w:cs="Times New Roman"/>
          <w:sz w:val="28"/>
          <w:szCs w:val="28"/>
        </w:rPr>
        <w:t>6 больших кубов, 6 маленьких обручей, круги-эмблемы красного и зеленого цвета для игры.  Слайд-шоу «Осень», маски «лисы» и «щуки».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7E79CF" w:rsidRDefault="007E79CF" w:rsidP="007E79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C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 xml:space="preserve">- Ребята, скажите какое сейчас время года? (осень) </w:t>
      </w:r>
      <w:r w:rsidRPr="007E79CF">
        <w:rPr>
          <w:rFonts w:ascii="Times New Roman" w:hAnsi="Times New Roman" w:cs="Times New Roman"/>
          <w:b/>
          <w:sz w:val="28"/>
          <w:szCs w:val="28"/>
        </w:rPr>
        <w:t>(показ слайд-шоу «Осень»)</w:t>
      </w:r>
      <w:r w:rsidRPr="007E79CF">
        <w:rPr>
          <w:rFonts w:ascii="Times New Roman" w:hAnsi="Times New Roman" w:cs="Times New Roman"/>
          <w:sz w:val="28"/>
          <w:szCs w:val="28"/>
        </w:rPr>
        <w:t>. Мы с вами отправимся на экскурсию в осенний лес. На лесной полянке мы поиграем в подвижные игры. И так отправляемся в путь.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Построение в шеренгу. Ходьба в колонне по одному друг за другом. Впереди маленькие ёлочки, давайте их, обойдём (ходьба между кубами змейкой), здесь муравейники, старайтесь не наступать на них (ходьба с высоким подниманием колен). А вот лужи после дождя в лесу, стараемся не намочить ноги (прыжки из обруча в обруч), перепрыгиваем осторожно. Чтобы быстрее добраться до полянки, нужно пробежаться (непрерывный бег до 1,5 мин). Шагаем по тропинке (ходьба). Вот мы и пришли.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Дети, каких диких животных, живущих, в лесу вы знаете? Назовите (ответы).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Рыжая плутовка,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Хитрая, да ловкая,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Хвост пушистый — краса,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А зовут её... (лиса).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- Правильно, лиса. Поиграем с вами в подвижную игру «Хитрая лиса». Выберем «лису» с помощью считалки. Проводится игра 2-3 раза.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- Ребята, а сейчас поиграем в подвижную игру «Караси и щука». Вспомним правила игры. Разбейтесь на пары, образуйте пару — красный и зеленый круги. Ребенок, у которого красный круг будет камешек-домик, а у которого зеленый — карасик. Ребенок, которому не хватило пары - «щука». Затем игроки меняются местами (4 раза).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- Подвижная игра «Море волнуется». Превращение в зверей леса (лису, медведя, зайца, волка).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- Упражнение на дыхание «Каша кипит».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- Ребята, понравилось вам играть на лесной полянке? Какая игра вам понравилась больше всего?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>- Пора из леса возвращаться в детский сад. Ходьба друг за другом с заданием для рук. Ходьба между деревьями (змейкой). Построение в шеренгу.</w:t>
      </w:r>
    </w:p>
    <w:p w:rsidR="007E79CF" w:rsidRPr="007E79CF" w:rsidRDefault="007E79CF" w:rsidP="007E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lastRenderedPageBreak/>
        <w:t>- Ребята, сегодня вы все были очень ловкими, быстрыми, умелыми. Спасибо вам. Молодцы!</w:t>
      </w:r>
    </w:p>
    <w:p w:rsidR="003F0AE5" w:rsidRDefault="003F0AE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E5" w:rsidRDefault="003F0AE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E5" w:rsidRDefault="003F0AE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E5" w:rsidRDefault="003F0AE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E5" w:rsidRDefault="003F0AE5" w:rsidP="003F0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 образовательной деятельности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ДС КВ №14 </w:t>
      </w:r>
      <w:r w:rsidRPr="00590977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бразования Темрюкский район по  </w:t>
      </w:r>
      <w:r w:rsidR="00D72EBE">
        <w:rPr>
          <w:rFonts w:ascii="Times New Roman" w:hAnsi="Times New Roman" w:cs="Times New Roman"/>
          <w:b/>
          <w:sz w:val="28"/>
          <w:szCs w:val="28"/>
        </w:rPr>
        <w:t>художественно - эстетическому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 средней компенсирующей группы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AE5" w:rsidRPr="00590977" w:rsidRDefault="003F0AE5" w:rsidP="003F0AE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«ПОМОЖЕМ ЛИСЕ</w:t>
      </w:r>
      <w:r w:rsidRPr="00590977">
        <w:rPr>
          <w:rFonts w:ascii="Times New Roman" w:hAnsi="Times New Roman" w:cs="Times New Roman"/>
          <w:b/>
          <w:sz w:val="36"/>
          <w:szCs w:val="36"/>
        </w:rPr>
        <w:t>»</w:t>
      </w: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977">
        <w:rPr>
          <w:rFonts w:ascii="Times New Roman" w:hAnsi="Times New Roman" w:cs="Times New Roman"/>
          <w:sz w:val="28"/>
          <w:szCs w:val="28"/>
        </w:rPr>
        <w:t>(</w:t>
      </w:r>
      <w:r w:rsidRPr="00590977">
        <w:rPr>
          <w:rFonts w:ascii="Times New Roman" w:hAnsi="Times New Roman" w:cs="Times New Roman"/>
          <w:i/>
          <w:sz w:val="28"/>
          <w:szCs w:val="28"/>
        </w:rPr>
        <w:t xml:space="preserve">Использована </w:t>
      </w:r>
      <w:r>
        <w:rPr>
          <w:rFonts w:ascii="Times New Roman" w:hAnsi="Times New Roman" w:cs="Times New Roman"/>
          <w:i/>
          <w:sz w:val="28"/>
          <w:szCs w:val="28"/>
        </w:rPr>
        <w:t>технология игровая</w:t>
      </w:r>
      <w:r w:rsidRPr="00590977">
        <w:rPr>
          <w:rFonts w:ascii="Times New Roman" w:hAnsi="Times New Roman" w:cs="Times New Roman"/>
          <w:i/>
          <w:sz w:val="28"/>
          <w:szCs w:val="28"/>
        </w:rPr>
        <w:t>, ИКТ)</w:t>
      </w:r>
    </w:p>
    <w:p w:rsidR="003F0AE5" w:rsidRPr="00590977" w:rsidRDefault="003F0AE5" w:rsidP="003F0A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590977" w:rsidRDefault="003F0AE5" w:rsidP="003F0A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Default="003F0AE5" w:rsidP="003F0AE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F0AE5" w:rsidRDefault="003F0AE5" w:rsidP="003F0AE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Выполнила: воспитатель МБДОУ ДС КВ №14 </w:t>
      </w:r>
    </w:p>
    <w:p w:rsidR="003F0AE5" w:rsidRDefault="003F0AE5" w:rsidP="003F0AE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Елена Сергеевна Толмач</w:t>
      </w:r>
    </w:p>
    <w:p w:rsidR="003F0AE5" w:rsidRDefault="003F0AE5" w:rsidP="003F0AE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0AE5" w:rsidRPr="003F0AE5" w:rsidRDefault="003F0AE5" w:rsidP="003F0AE5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21.02.2012</w:t>
      </w:r>
      <w:r w:rsidRPr="00590977">
        <w:rPr>
          <w:rFonts w:ascii="Times New Roman" w:hAnsi="Times New Roman" w:cs="Times New Roman"/>
          <w:i/>
          <w:sz w:val="28"/>
          <w:szCs w:val="28"/>
        </w:rPr>
        <w:t xml:space="preserve"> г</w:t>
      </w:r>
    </w:p>
    <w:tbl>
      <w:tblPr>
        <w:tblW w:w="9639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9"/>
      </w:tblGrid>
      <w:tr w:rsidR="003F0AE5" w:rsidRPr="003F0AE5" w:rsidTr="00D72EBE">
        <w:trPr>
          <w:tblCellSpacing w:w="15" w:type="dxa"/>
        </w:trPr>
        <w:tc>
          <w:tcPr>
            <w:tcW w:w="95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7500" cy="4429125"/>
                  <wp:effectExtent l="19050" t="0" r="0" b="0"/>
                  <wp:docPr id="28" name="Рисунок 1" descr="Конспект НОД Поможем лисе (с использованием ИК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НОД Поможем лисе (с использованием ИК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42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«Познание», 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«Речевое развитие», «Художественно-эстетическое»,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«Физическое»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2E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D72E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Обучающие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закреплять знания детей о диких животных, об особенностях их жизни, строения и повадках.</w:t>
            </w:r>
          </w:p>
          <w:p w:rsidR="00AB4009" w:rsidRDefault="003F0AE5" w:rsidP="00D72E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2E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Развивающие: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продолжать формировать навыки аппликации (наклеивания бумажных шариков на силуэт хвоста), воспитывая аккуратность в выполнении работы.</w:t>
            </w:r>
          </w:p>
          <w:p w:rsidR="00AB4009" w:rsidRDefault="00AB4009" w:rsidP="00AB40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0AE5" w:rsidRPr="00D72E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Воспитательные: 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 детей чувство сопереживания и любви к животным.</w:t>
            </w:r>
          </w:p>
          <w:p w:rsidR="00D72EBE" w:rsidRDefault="003F0AE5" w:rsidP="00AB400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E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двигательная, игровая, 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коммуникативная, изобразительная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72E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Оборудование и материалы: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мультимедийная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презентация «Животные леса», загадки, картинки животных без хвостов, хвосты к ним; корзинка с угощениями;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каждого ребёнка: влажные салфетки, клеёнки, тарелочки с клеем, кисточки, заготовки лисьего хвоста, нарезанные салфетки оранжевого цвета.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  <w:p w:rsidR="00D72EBE" w:rsidRDefault="00D72EBE" w:rsidP="00D72E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2EBE" w:rsidRDefault="00D72EBE" w:rsidP="00D72E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D95" w:rsidRDefault="00677D95" w:rsidP="00D72E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2EBE" w:rsidRPr="00D72EBE" w:rsidRDefault="003F0AE5" w:rsidP="00D72E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E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Ход НОД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итате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ль: Ребятки, подойдите, пожалуйста,  все ко мне. Сегодня к нам пришли гости. Давайте с ними тихонько поздороваемся.</w:t>
            </w:r>
          </w:p>
          <w:p w:rsidR="00D72EBE" w:rsidRDefault="00D72EBE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(Дети з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дороваются с гостями)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давайте поприветствуем друг друга. Для этого встанем все в кружок.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Собрались все дети в круг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твой друг, и ты – мой друг.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Крепко за руки возьмёмся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друг другу улыбнёмся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все улыбнёмся и поделимся хорошим настроением друг с другом и с нашими гостями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2EBE" w:rsidRDefault="00D72EBE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1.Слышит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 стук в дверь (или музыка)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ель: Ребята, к нам кто-то стучит.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(появляется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Ой, здравствуйте! А куда это я попал!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Дети: В детский сад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Это детский садик кто такой?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Я старичок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Живу в лесу. Я всё знаю о жизни зверей и птиц. Шёл я,  шёл, и вижу – красивый жёлтый терем – теремок стоит. Дай, думаю, зайду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(Воспитатель предлагает детям 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присесть.)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У меня есть  загадки. Они  не простые, а волшебные. Как только верно отгадаете, зверёк сам вам покажется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2EBE" w:rsidRDefault="00D72EBE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загадывае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загадки, изображение отгадки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являются на экране.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Загадки: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Комочек пуха,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Длинное ухо.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Прыгает ловко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72EBE" w:rsidRDefault="00D72EBE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Любит морковку 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(заяц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72EBE" w:rsidRDefault="00D72EBE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зимой холодной бродит злой, голодный</w:t>
            </w:r>
            <w:proofErr w:type="gramStart"/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олк)</w:t>
            </w:r>
          </w:p>
          <w:p w:rsidR="00D72EBE" w:rsidRDefault="00D72EBE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в лесу весь в иголках  ходит? (ёжик)</w:t>
            </w:r>
          </w:p>
          <w:p w:rsidR="00D72EBE" w:rsidRDefault="00D72EBE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всю зиму в берлоге спал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72EBE" w:rsidRDefault="00D72EBE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апу бурую сосал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72EBE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весной, проснувшись, стал реветь</w:t>
            </w:r>
            <w:r w:rsidR="00D72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Этот зверь лесной -….. (медведь)</w:t>
            </w:r>
          </w:p>
          <w:p w:rsidR="003F0AE5" w:rsidRPr="003F0AE5" w:rsidRDefault="00D72EBE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Пышный хвост торчит с верхушки.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за странная зверушка?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Щелкает орешки мелко.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 конечно, это…    (белка)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Трав копытами касаясь,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Ходит по лесу  красавец.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Ходит гордо и легко,</w:t>
            </w:r>
          </w:p>
          <w:p w:rsidR="003F0AE5" w:rsidRPr="003F0AE5" w:rsidRDefault="0033048F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Рога раскинув широко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(лось)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Хитрая плутовка,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Рыжая головка,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Пушистый хвост – краса.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это? (лиса)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отгадывают загадку, а изображение не появляется.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Воспитатель: что это такое? 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верно отгадали загадку. Почему лиса не появилась?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Беда случилась у лисички, хвост её красивый пропал. А я обещал ей его найти. Куда пропал, не знаю. Пойду искать дальше. Лиса ведь без хвоста пропадет. Пойду, поищу.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уходит)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Как бы нам помочь лисе? Давайте поищем хвост у нас в группе.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Лиса по лесу бежала,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Лиса хвостик потеряла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бегут за воспитателем по кругу на носочках)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с ребятами пойдём,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Лисий хвостик мы найдём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шагают шагом по кругу).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  обращает внимание детей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столе лежат хвосты диких животных, на магнитной доске несколько животных без хвостов.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Посмотрите, на лесной полянке животные решили поиграть в игру, меняются хвостами. Давайте посмотрим, нет ли здесь лисьего хвоста.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Проводиться дидактическая игра «Подбери животному хвост» (или «Чей хвост?»). Выясняется, что лисьего хвоста здесь нет.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Каким животным вы нашли хвосты?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зайцу, волку, бобру.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А для лисы хвоста нет?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нет.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И, правда, нет. Лиса осталась без хвоста. Что же делать?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предлагает самим сделать хвост лисе.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А давайте сами сделаем лисоньке красивый пушистый хвост.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(Подводит детей к столу)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Посмотрите, у нас есть комочки из салфеток. Давайте выложим ими вот эти хвостики, они станут пушистыми. А потом подарим их лисичке.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садятся за столы.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Давайте  постараемся, чтобы хвостики получились красивыми и  понравились лисоньке.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выполняют салфеточную аппликацию «У лисички хвост пушистый» под тихую спокойную музыку.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напоминает правила выполнения аппликации и следит, чтобы дети были 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аккуратными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оказывает индивидуальную помощь.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Как вы будете приклеивать комочки к хвостику, скажите, пожалуйста?</w:t>
            </w:r>
          </w:p>
          <w:p w:rsidR="003F0AE5" w:rsidRPr="003F0AE5" w:rsidRDefault="0033048F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Кирилл: 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Нужно брать по одному комочку, обмакивать его в клей, прик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ладывать к хвостику и прижимать.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А если вы случайно испачкае</w:t>
            </w:r>
            <w:r w:rsidR="00330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 руки, что нужно делать? Катюша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расскажи, пожалуйста.</w:t>
            </w:r>
          </w:p>
          <w:p w:rsidR="003F0AE5" w:rsidRPr="003F0AE5" w:rsidRDefault="0033048F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Катюша</w:t>
            </w:r>
            <w:r w:rsidR="003F0AE5"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Вытереть руки салфеткой.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Воспитатель: Не забывайте, работать нужно на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клеёночках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Если комочки у вас закончатся, то вы можете скатать новые из кусочков салфеток.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хвалит детей за то, что у них получилось, Побуждает детей к взаимопомощи друг другу, к скатыванию новых комочков из салфеток, если имеющиеся у них закончились.</w:t>
            </w:r>
            <w:proofErr w:type="gramEnd"/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Воспитатель: Какие замечательные хвостики получились у вас, ребята. Давайте выложим их на поднос.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вернётся к 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мы отдадим ему  хвостики. А вот и он. Что- то он, ребята, грустный.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Возвращается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он грустный. Он сообщает, что не смог найти хвост лисе.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Воспитатель: Не переживай, Старичок –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Наши ребята помогли лисе. Смотри, сколько пушистых, ярких хвостов они приготовили для неё.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Ай – да, ребята, молодцы! Как красиво! Вот так вы постарались,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умнички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Побегу скорее в лес и порадую лису.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Уходит.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Большое дело мы с вами сделали, мои хорошие, - помогли лисе. А теперь давайте ждать её появления. Ой, смотрите.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несколько секунд на экране со звуком появляется изображение лисы с красивым хвостом. Лиса благодарит детей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олос за кадром)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Лиса: Здравствуйте, ребята! Вы меня узнали?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да. Это лиса.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Лиса: Спасибо вам большое за помощь. Посмотрите, как этот чудесный хвост мне подходит, какая я стала теперь красивая.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Дети были очень рады помочь. Правда, ведь?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Воспитатель: ребята были рады помочь. 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ведь? Давайте похвалим лису за её красу, расскажем стихи -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ней.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рассказывают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Ой, лиса, лиса, лиса.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Ох, какая ты краса.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 и хвостик твой хорош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Лучше просто не найдёшь.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 ты, лисонька, лиса.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Всему лесу ты – краса.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Хвост твой просто загляденье.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Поднимает настроенье.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Посмотрите-ка, какая –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Вся горит как золотая.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Ходит в шубке дорогой,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Хвост пушистый и большой.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Лиса: Спасибо вам, ребята, за стихи. Вы меня очень порадовали, и я хочу вас за это отблагодарить. К двери вы скорей идите и корзиночку возьмите, а я с вами прощаюсь, до</w:t>
            </w:r>
            <w:r w:rsidR="00330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свидания.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обращает внимание на корзинку.</w:t>
            </w:r>
          </w:p>
          <w:p w:rsidR="003F0AE5" w:rsidRPr="003F0AE5" w:rsidRDefault="003F0AE5" w:rsidP="00D72E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Смотрите, вот эта корзиночка, от лисы здесь угощение. Она отблагодарила вас за хорошую работу. И я вас очень хвалю. Вы, молодцы.</w:t>
            </w:r>
          </w:p>
        </w:tc>
      </w:tr>
    </w:tbl>
    <w:p w:rsidR="00677D95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Default="00677D95" w:rsidP="00677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53" w:rsidRDefault="00082053" w:rsidP="00677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53" w:rsidRDefault="00082053" w:rsidP="00677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53" w:rsidRDefault="00082053" w:rsidP="00677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53" w:rsidRDefault="00082053" w:rsidP="00677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53" w:rsidRDefault="00082053" w:rsidP="00677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95" w:rsidRDefault="00677D95" w:rsidP="00677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 образовательной деятельности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ДС КВ №14 </w:t>
      </w:r>
      <w:r w:rsidRPr="00590977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бразования Темрюкский район по  </w:t>
      </w:r>
      <w:r w:rsidR="00082053">
        <w:rPr>
          <w:rFonts w:ascii="Times New Roman" w:hAnsi="Times New Roman" w:cs="Times New Roman"/>
          <w:b/>
          <w:sz w:val="28"/>
          <w:szCs w:val="28"/>
        </w:rPr>
        <w:t xml:space="preserve">художественному творчеству и коммуникации </w:t>
      </w:r>
      <w:r>
        <w:rPr>
          <w:rFonts w:ascii="Times New Roman" w:hAnsi="Times New Roman" w:cs="Times New Roman"/>
          <w:b/>
          <w:sz w:val="28"/>
          <w:szCs w:val="28"/>
        </w:rPr>
        <w:t>старшей компенсирующей группы</w:t>
      </w:r>
      <w:r w:rsidRPr="00590977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D95" w:rsidRPr="00590977" w:rsidRDefault="00082053" w:rsidP="00677D9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«ЧАРОДЕЙКОЮ ЗИМОЮ ОКОЛДОВАН, ЛЕС СТОИТ…</w:t>
      </w:r>
      <w:r w:rsidR="00677D95" w:rsidRPr="00590977">
        <w:rPr>
          <w:rFonts w:ascii="Times New Roman" w:hAnsi="Times New Roman" w:cs="Times New Roman"/>
          <w:b/>
          <w:sz w:val="36"/>
          <w:szCs w:val="36"/>
        </w:rPr>
        <w:t>»</w:t>
      </w: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977">
        <w:rPr>
          <w:rFonts w:ascii="Times New Roman" w:hAnsi="Times New Roman" w:cs="Times New Roman"/>
          <w:sz w:val="28"/>
          <w:szCs w:val="28"/>
        </w:rPr>
        <w:t>(</w:t>
      </w:r>
      <w:r w:rsidR="00082053">
        <w:rPr>
          <w:rFonts w:ascii="Times New Roman" w:hAnsi="Times New Roman" w:cs="Times New Roman"/>
          <w:i/>
          <w:sz w:val="28"/>
          <w:szCs w:val="28"/>
        </w:rPr>
        <w:t xml:space="preserve">Использована </w:t>
      </w:r>
      <w:r>
        <w:rPr>
          <w:rFonts w:ascii="Times New Roman" w:hAnsi="Times New Roman" w:cs="Times New Roman"/>
          <w:i/>
          <w:sz w:val="28"/>
          <w:szCs w:val="28"/>
        </w:rPr>
        <w:t>технология</w:t>
      </w:r>
      <w:r w:rsidR="00082053">
        <w:rPr>
          <w:rFonts w:ascii="Times New Roman" w:hAnsi="Times New Roman" w:cs="Times New Roman"/>
          <w:i/>
          <w:sz w:val="28"/>
          <w:szCs w:val="28"/>
        </w:rPr>
        <w:t xml:space="preserve"> развивающего обучения</w:t>
      </w:r>
      <w:r w:rsidRPr="00590977">
        <w:rPr>
          <w:rFonts w:ascii="Times New Roman" w:hAnsi="Times New Roman" w:cs="Times New Roman"/>
          <w:i/>
          <w:sz w:val="28"/>
          <w:szCs w:val="28"/>
        </w:rPr>
        <w:t>, ИКТ)</w:t>
      </w:r>
    </w:p>
    <w:p w:rsidR="00677D95" w:rsidRPr="00590977" w:rsidRDefault="00677D95" w:rsidP="00677D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Pr="00590977" w:rsidRDefault="00677D95" w:rsidP="00677D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D95" w:rsidRDefault="00677D95" w:rsidP="00677D9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77D95" w:rsidRDefault="00677D95" w:rsidP="00677D9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Выполнила: воспитатель МБДОУ ДС КВ №14 </w:t>
      </w:r>
    </w:p>
    <w:p w:rsidR="00677D95" w:rsidRDefault="00677D95" w:rsidP="00677D9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Елена Сергеевна Толмач</w:t>
      </w:r>
    </w:p>
    <w:p w:rsidR="00082053" w:rsidRDefault="001622C3" w:rsidP="0008205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="00CD441A">
        <w:rPr>
          <w:rFonts w:ascii="Times New Roman" w:hAnsi="Times New Roman" w:cs="Times New Roman"/>
          <w:i/>
          <w:sz w:val="28"/>
          <w:szCs w:val="28"/>
        </w:rPr>
        <w:t>15.</w:t>
      </w:r>
      <w:r>
        <w:rPr>
          <w:rFonts w:ascii="Times New Roman" w:hAnsi="Times New Roman" w:cs="Times New Roman"/>
          <w:i/>
          <w:sz w:val="28"/>
          <w:szCs w:val="28"/>
        </w:rPr>
        <w:t>02</w:t>
      </w:r>
      <w:r w:rsidR="00082053">
        <w:rPr>
          <w:rFonts w:ascii="Times New Roman" w:hAnsi="Times New Roman" w:cs="Times New Roman"/>
          <w:i/>
          <w:sz w:val="28"/>
          <w:szCs w:val="28"/>
        </w:rPr>
        <w:t>.2012</w:t>
      </w:r>
      <w:r w:rsidR="00677D95" w:rsidRPr="00590977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677D95" w:rsidRPr="00811C76">
        <w:rPr>
          <w:rFonts w:ascii="Times New Roman" w:hAnsi="Times New Roman" w:cs="Times New Roman"/>
          <w:sz w:val="28"/>
          <w:szCs w:val="28"/>
        </w:rPr>
        <w:br/>
      </w:r>
    </w:p>
    <w:p w:rsidR="001622C3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0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Интеграция  образовательных областей</w:t>
      </w:r>
      <w:r w:rsidRPr="00082053">
        <w:rPr>
          <w:rFonts w:ascii="Times New Roman" w:hAnsi="Times New Roman" w:cs="Times New Roman"/>
          <w:sz w:val="28"/>
          <w:szCs w:val="28"/>
        </w:rPr>
        <w:t>: «Коммуникация», «Художественное творчество», «Музыка», «Чтение художественной литературы», «Познание», «Физическая культура».</w:t>
      </w: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br/>
      </w:r>
      <w:r w:rsidRPr="0008205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8205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br/>
        <w:t>·развивать способность детей составлять описательный рассказ зимнего леса, активизировать в речи детей сравнения и метафоры</w:t>
      </w:r>
      <w:proofErr w:type="gramStart"/>
      <w:r w:rsidRPr="00082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br/>
      </w:r>
      <w:r w:rsidR="001622C3" w:rsidRPr="00082053">
        <w:rPr>
          <w:rFonts w:ascii="Times New Roman" w:hAnsi="Times New Roman" w:cs="Times New Roman"/>
          <w:sz w:val="28"/>
          <w:szCs w:val="28"/>
        </w:rPr>
        <w:t>·</w:t>
      </w:r>
      <w:proofErr w:type="gramStart"/>
      <w:r w:rsidRPr="000820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2053">
        <w:rPr>
          <w:rFonts w:ascii="Times New Roman" w:hAnsi="Times New Roman" w:cs="Times New Roman"/>
          <w:sz w:val="28"/>
          <w:szCs w:val="28"/>
        </w:rPr>
        <w:t xml:space="preserve">азвивать речевое дыхание. </w:t>
      </w:r>
    </w:p>
    <w:p w:rsidR="001622C3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053">
        <w:rPr>
          <w:rFonts w:ascii="Times New Roman" w:hAnsi="Times New Roman" w:cs="Times New Roman"/>
          <w:sz w:val="28"/>
          <w:szCs w:val="28"/>
        </w:rPr>
        <w:t>·вырабатывать четкую дикцию посредством скороговорок</w:t>
      </w: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br/>
        <w:t>·развивать способность детей анализировать звуковой состав слова «лес»</w:t>
      </w:r>
      <w:proofErr w:type="gramStart"/>
      <w:r w:rsidRPr="00082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053">
        <w:rPr>
          <w:rFonts w:ascii="Times New Roman" w:hAnsi="Times New Roman" w:cs="Times New Roman"/>
          <w:sz w:val="28"/>
          <w:szCs w:val="28"/>
        </w:rPr>
        <w:t xml:space="preserve"> ·</w:t>
      </w:r>
      <w:proofErr w:type="gramStart"/>
      <w:r w:rsidRPr="000820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2053">
        <w:rPr>
          <w:rFonts w:ascii="Times New Roman" w:hAnsi="Times New Roman" w:cs="Times New Roman"/>
          <w:sz w:val="28"/>
          <w:szCs w:val="28"/>
        </w:rPr>
        <w:t xml:space="preserve">богащать словарный запас детей словами: «бахрома», «затрепещет», «вспыхнет», «ослепительная». </w:t>
      </w:r>
    </w:p>
    <w:p w:rsidR="001622C3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053">
        <w:rPr>
          <w:rFonts w:ascii="Times New Roman" w:hAnsi="Times New Roman" w:cs="Times New Roman"/>
          <w:sz w:val="28"/>
          <w:szCs w:val="28"/>
        </w:rPr>
        <w:t xml:space="preserve">·вызвать проявление положительных эмоций при прослушивании музыкального произведения. </w:t>
      </w:r>
    </w:p>
    <w:p w:rsidR="001622C3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053">
        <w:rPr>
          <w:rFonts w:ascii="Times New Roman" w:hAnsi="Times New Roman" w:cs="Times New Roman"/>
          <w:sz w:val="28"/>
          <w:szCs w:val="28"/>
        </w:rPr>
        <w:t xml:space="preserve">·развивать образное восприятие, эстетические чувства, рассматривая </w:t>
      </w:r>
      <w:r w:rsidR="00CD441A">
        <w:rPr>
          <w:rFonts w:ascii="Times New Roman" w:hAnsi="Times New Roman" w:cs="Times New Roman"/>
          <w:sz w:val="28"/>
          <w:szCs w:val="28"/>
        </w:rPr>
        <w:t xml:space="preserve">  </w:t>
      </w:r>
      <w:r w:rsidRPr="00082053">
        <w:rPr>
          <w:rFonts w:ascii="Times New Roman" w:hAnsi="Times New Roman" w:cs="Times New Roman"/>
          <w:sz w:val="28"/>
          <w:szCs w:val="28"/>
        </w:rPr>
        <w:t xml:space="preserve">репродукции картин зимнего леса </w:t>
      </w:r>
    </w:p>
    <w:p w:rsidR="00CD441A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053">
        <w:rPr>
          <w:rFonts w:ascii="Times New Roman" w:hAnsi="Times New Roman" w:cs="Times New Roman"/>
          <w:sz w:val="28"/>
          <w:szCs w:val="28"/>
        </w:rPr>
        <w:t>·развивать творческие способности посредством изображения зимнего леса</w:t>
      </w:r>
      <w:proofErr w:type="gramStart"/>
      <w:r w:rsidRPr="00082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053">
        <w:rPr>
          <w:rFonts w:ascii="Times New Roman" w:hAnsi="Times New Roman" w:cs="Times New Roman"/>
          <w:sz w:val="28"/>
          <w:szCs w:val="28"/>
        </w:rPr>
        <w:t xml:space="preserve"> </w:t>
      </w:r>
      <w:r w:rsidRPr="00082053">
        <w:rPr>
          <w:rFonts w:ascii="Times New Roman" w:hAnsi="Times New Roman" w:cs="Times New Roman"/>
          <w:sz w:val="28"/>
          <w:szCs w:val="28"/>
        </w:rPr>
        <w:br/>
        <w:t>·</w:t>
      </w:r>
      <w:proofErr w:type="gramStart"/>
      <w:r w:rsidRPr="000820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2053">
        <w:rPr>
          <w:rFonts w:ascii="Times New Roman" w:hAnsi="Times New Roman" w:cs="Times New Roman"/>
          <w:sz w:val="28"/>
          <w:szCs w:val="28"/>
        </w:rPr>
        <w:t>ознакомить детей со стихотворением Федора Тютчева «Чародейкою зимою…», активизировать чувственное восприятие художественного слова, способствовать образному восприятию стихотворения, раскрыть авторское отношение к природе, воспитывать чувство прекрасного, интерес к художественному слову. («Чтение художественной литературы»)</w:t>
      </w: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br/>
        <w:t xml:space="preserve">·формировать представления о порядковом счете до 7. </w:t>
      </w:r>
    </w:p>
    <w:p w:rsidR="00CD441A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053">
        <w:rPr>
          <w:rFonts w:ascii="Times New Roman" w:hAnsi="Times New Roman" w:cs="Times New Roman"/>
          <w:sz w:val="28"/>
          <w:szCs w:val="28"/>
        </w:rPr>
        <w:t>·</w:t>
      </w: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t xml:space="preserve">развивать способность сравнивать деревья  по высоте. </w:t>
      </w:r>
    </w:p>
    <w:p w:rsidR="00CD441A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053">
        <w:rPr>
          <w:rFonts w:ascii="Times New Roman" w:hAnsi="Times New Roman" w:cs="Times New Roman"/>
          <w:sz w:val="28"/>
          <w:szCs w:val="28"/>
        </w:rPr>
        <w:t>·</w:t>
      </w: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t>воспитывать у детей способность выслушать друг друга, не перебивая</w:t>
      </w:r>
      <w:proofErr w:type="gramStart"/>
      <w:r w:rsidRPr="00082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053">
        <w:rPr>
          <w:rFonts w:ascii="Times New Roman" w:hAnsi="Times New Roman" w:cs="Times New Roman"/>
          <w:sz w:val="28"/>
          <w:szCs w:val="28"/>
        </w:rPr>
        <w:t xml:space="preserve"> </w:t>
      </w:r>
      <w:r w:rsidRPr="00082053">
        <w:rPr>
          <w:rFonts w:ascii="Times New Roman" w:hAnsi="Times New Roman" w:cs="Times New Roman"/>
          <w:sz w:val="28"/>
          <w:szCs w:val="28"/>
        </w:rPr>
        <w:br/>
        <w:t>·</w:t>
      </w: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0820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2053">
        <w:rPr>
          <w:rFonts w:ascii="Times New Roman" w:hAnsi="Times New Roman" w:cs="Times New Roman"/>
          <w:sz w:val="28"/>
          <w:szCs w:val="28"/>
        </w:rPr>
        <w:t xml:space="preserve">азвивать двигательную активность и мелкую моторику посредством игровых двигательных заданий </w:t>
      </w:r>
    </w:p>
    <w:p w:rsidR="001622C3" w:rsidRDefault="00677D95" w:rsidP="0008205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53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1622C3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05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gramStart"/>
      <w:r w:rsidRPr="00082053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082053">
        <w:rPr>
          <w:rFonts w:ascii="Times New Roman" w:hAnsi="Times New Roman" w:cs="Times New Roman"/>
          <w:sz w:val="28"/>
          <w:szCs w:val="28"/>
        </w:rPr>
        <w:t>: игровое упражнение «Подуй на снежинку»; динамическая пауза «Я мороза не боюсь», творческое задание «Иллюстрация к книге» (изображение детьми зимнего пейзажа); пальчиковая игра «Прогулка»; дидактические игры «Какие разные деревья зимой», «Какое дерево выше»; динамическая пауза «В декабре».</w:t>
      </w:r>
      <w:proofErr w:type="gramEnd"/>
    </w:p>
    <w:p w:rsidR="00CD441A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053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="001622C3">
        <w:rPr>
          <w:rFonts w:ascii="Times New Roman" w:hAnsi="Times New Roman" w:cs="Times New Roman"/>
          <w:sz w:val="28"/>
          <w:szCs w:val="28"/>
        </w:rPr>
        <w:t xml:space="preserve"> </w:t>
      </w:r>
      <w:r w:rsidRPr="00082053">
        <w:rPr>
          <w:rFonts w:ascii="Times New Roman" w:hAnsi="Times New Roman" w:cs="Times New Roman"/>
          <w:sz w:val="28"/>
          <w:szCs w:val="28"/>
        </w:rPr>
        <w:t>демонстрация репродукций картин с зимним пейзажем, рассматривание детских рисунков; оформление группы «Зимний лес».</w:t>
      </w: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br/>
      </w:r>
      <w:r w:rsidRPr="00082053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="00CD441A">
        <w:rPr>
          <w:rFonts w:ascii="Times New Roman" w:hAnsi="Times New Roman" w:cs="Times New Roman"/>
          <w:sz w:val="28"/>
          <w:szCs w:val="28"/>
        </w:rPr>
        <w:t xml:space="preserve"> </w:t>
      </w:r>
      <w:r w:rsidRPr="00082053">
        <w:rPr>
          <w:rFonts w:ascii="Times New Roman" w:hAnsi="Times New Roman" w:cs="Times New Roman"/>
          <w:sz w:val="28"/>
          <w:szCs w:val="28"/>
        </w:rPr>
        <w:t>игровое упражнение «Волшебные слова»; рассказы детей для книги о зимнем лесе; беседа; чтение художественного произведения</w:t>
      </w: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br/>
        <w:t>Ф. Тютчева; дидактическая игра «Найди заблудившийся звук».</w:t>
      </w: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br/>
      </w:r>
      <w:r w:rsidRPr="00082053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="00CD4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053">
        <w:rPr>
          <w:rFonts w:ascii="Times New Roman" w:hAnsi="Times New Roman" w:cs="Times New Roman"/>
          <w:sz w:val="28"/>
          <w:szCs w:val="28"/>
        </w:rPr>
        <w:t>мультимедиа-проектор, экран, ПК, те</w:t>
      </w:r>
      <w:proofErr w:type="gramStart"/>
      <w:r w:rsidRPr="00082053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82053">
        <w:rPr>
          <w:rFonts w:ascii="Times New Roman" w:hAnsi="Times New Roman" w:cs="Times New Roman"/>
          <w:sz w:val="28"/>
          <w:szCs w:val="28"/>
        </w:rPr>
        <w:t>ихотворения Ф. Тютчева, диктофон,</w:t>
      </w:r>
    </w:p>
    <w:p w:rsidR="00677D95" w:rsidRPr="001622C3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082053">
        <w:rPr>
          <w:rFonts w:ascii="Times New Roman" w:hAnsi="Times New Roman" w:cs="Times New Roman"/>
          <w:sz w:val="28"/>
          <w:szCs w:val="28"/>
          <w:u w:val="single"/>
        </w:rPr>
        <w:t>Демонстрационный</w:t>
      </w:r>
      <w:proofErr w:type="gramEnd"/>
      <w:r w:rsidRPr="00082053">
        <w:rPr>
          <w:rFonts w:ascii="Times New Roman" w:hAnsi="Times New Roman" w:cs="Times New Roman"/>
          <w:sz w:val="28"/>
          <w:szCs w:val="28"/>
        </w:rPr>
        <w:t>:  слайды (репродукции зимних пейзажей); предметные картинки  различных деревьев зимой  разной  высоты.</w:t>
      </w: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82053">
        <w:rPr>
          <w:rFonts w:ascii="Times New Roman" w:hAnsi="Times New Roman" w:cs="Times New Roman"/>
          <w:sz w:val="28"/>
          <w:szCs w:val="28"/>
          <w:u w:val="single"/>
        </w:rPr>
        <w:t>Раздаточный</w:t>
      </w:r>
      <w:proofErr w:type="gramEnd"/>
      <w:r w:rsidRPr="00082053">
        <w:rPr>
          <w:rFonts w:ascii="Times New Roman" w:hAnsi="Times New Roman" w:cs="Times New Roman"/>
          <w:sz w:val="28"/>
          <w:szCs w:val="28"/>
        </w:rPr>
        <w:t xml:space="preserve">: репродукции картин Левитана и Шишкина по числу детей; бумажные снежинки каждому ребенку; тонированные листы бумаги, стаканы с водой, кисточки разных размеров, гуашь, акварельные краски, цветные карандаши, восковые мелки, тканевые салфетки, картинки  </w:t>
      </w:r>
      <w:r w:rsidRPr="00082053">
        <w:rPr>
          <w:rFonts w:ascii="Times New Roman" w:hAnsi="Times New Roman" w:cs="Times New Roman"/>
          <w:sz w:val="28"/>
          <w:szCs w:val="28"/>
        </w:rPr>
        <w:lastRenderedPageBreak/>
        <w:t>различных деревьев зимой  разной  высоты по числу детей.</w:t>
      </w:r>
      <w:r w:rsidRPr="000820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82053">
        <w:rPr>
          <w:rFonts w:ascii="Times New Roman" w:hAnsi="Times New Roman" w:cs="Times New Roman"/>
          <w:sz w:val="28"/>
          <w:szCs w:val="28"/>
        </w:rPr>
        <w:br/>
      </w:r>
      <w:r w:rsidRPr="00082053">
        <w:rPr>
          <w:rFonts w:ascii="Times New Roman" w:hAnsi="Times New Roman" w:cs="Times New Roman"/>
          <w:b/>
          <w:bCs/>
          <w:sz w:val="28"/>
          <w:szCs w:val="28"/>
        </w:rPr>
        <w:t>Формы организации совместной деятельности</w:t>
      </w:r>
      <w:r w:rsidRPr="0008205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9"/>
        <w:gridCol w:w="6615"/>
      </w:tblGrid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1.Динамическая пауза «В декабре», «Я мороза не </w:t>
            </w: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боюсь»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Цель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 детей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развивать умение сочетать слово с движением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2.Пальчиковая игра «Прогулка»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     Цель: развивать мелкую моторику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«Иллюстрация к книге» (рисунки детей).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     Цель: развивать творческие способности посредством изображения зимнего леса.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1.Дидактическая игра «Какое дерево выше».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Цель: развивать способность сравнивать деревья  по высоте.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Дидактическая </w:t>
            </w: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«Какие разные деревья зимой»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Цель: формировать представления о порядковом счете до 7.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1.Игра –</w:t>
            </w:r>
            <w:r w:rsidR="00CD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путешествие  «В зимний лес».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Цель: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способность детей составлять описательный рассказ зимнего леса, активизировать в речи детей сравнения и метафоры.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2. Составление  рассказов для книги «Заколдован невидимкой, дремлет лес под сказку сна».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Цель: развивать связную речь,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обогащать словарный запас детей словами: «бахрома», «затрепещет», «вспыхнет», «ослепительная».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3.Игровое упражнение «Подуй на снежинку»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Цель: развивать речевое дыхание.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«Волшебные слова»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Цель: вырабатывать четкую дикцию посредством скороговорок.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5.Игра «Звук заблудился»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Цель: развивать способность детей анализировать звуковой состав слова «лес».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6. Беседа о лесе зимой.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Цель: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отвечать на вопрос полным предложением.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Музыкально-художественная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Рассматривание слайдов с репродукциями картин И.И. Левитана «Лес зимой», И.И. Шишкина «Зима в лесу» и других пейзажей под музыку «В зимнем лесу».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Цель: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развивать образное восприятие, эстетические чувства, рассматривая репродукции картин зимнего леса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посредством изображения зимнего леса</w:t>
            </w: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ызвать проявление положительных эмоций при прослушивании музыкального произведения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Чтение (восприятие)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Федора Тютчева «Чародейкою зимою…»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Цель: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активизировать чувственное восприятие художественного слова, способствовать образному восприятию стихотворения, раскрыть авторское отношение к природе, воспитывать чувство прекрасного, интерес к слову.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77D95" w:rsidRPr="00082053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053">
        <w:rPr>
          <w:rFonts w:ascii="Times New Roman" w:hAnsi="Times New Roman" w:cs="Times New Roman"/>
          <w:sz w:val="28"/>
          <w:szCs w:val="28"/>
        </w:rPr>
        <w:br/>
      </w:r>
      <w:r w:rsidRPr="00082053">
        <w:rPr>
          <w:rFonts w:ascii="Times New Roman" w:hAnsi="Times New Roman" w:cs="Times New Roman"/>
          <w:b/>
          <w:bCs/>
          <w:sz w:val="28"/>
          <w:szCs w:val="28"/>
        </w:rPr>
        <w:t>Логика образовательной деятельности</w:t>
      </w:r>
      <w:r w:rsidRPr="0008205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480"/>
        <w:gridCol w:w="2974"/>
        <w:gridCol w:w="2340"/>
      </w:tblGrid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082053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воспитателя</w:t>
            </w:r>
            <w:r w:rsidRPr="00082053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воспитанников</w:t>
            </w:r>
            <w:r w:rsidRPr="00082053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  <w:r w:rsidRPr="00082053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Игра-путешествие «В зимний лес»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зимнего леса, используя в речи сравнения и метафоры.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Пополнен опыт составления описательного рассказа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Показ слайдов с репродукциями картин И.И. Левитана «Лес зимой», И. И. Шишкина «Зима в лесу» и других пейзажей  зимнего</w:t>
            </w:r>
            <w:r w:rsidR="00CD441A">
              <w:rPr>
                <w:rFonts w:ascii="Times New Roman" w:hAnsi="Times New Roman" w:cs="Times New Roman"/>
                <w:sz w:val="28"/>
                <w:szCs w:val="28"/>
              </w:rPr>
              <w:t xml:space="preserve"> леса под музыку «В зимнем лесу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4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Рассматривание слайдов с репродукциями картин И.И. Левитана «Лес зимой», И. И. Шишкина «Зима в лесу» и других пейзажей  зимнего леса под музыку «В зимнем лесу».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образного восприятия, эстетических чувств,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проявления положительных эмоций при прослушивании музыкального 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 Ф. Тютчева «Чародейкою зимою…».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Чародейкою Зимою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Околдован, лес стоит —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И под снежной бахромою,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Неподвижною, немою,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Чудной жизнью он блестит.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И стоит он,  околдован,-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Не мертвец и не живой —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Сном волшебным очарован,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Весь опутан, весь окован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Легкой цепью пуховой…Солнце зимнее ли </w:t>
            </w:r>
            <w:proofErr w:type="spell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мещет</w:t>
            </w:r>
            <w:proofErr w:type="spellEnd"/>
            <w:proofErr w:type="gramStart"/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а него свой луч косой —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В нем ничто не затрепещет,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Он весь вспыхнет и заблещет</w:t>
            </w:r>
            <w:r w:rsidR="00CD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Ослепительной красой.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  Ф. Тютчева «Чародейкою зимою…»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активизации чувственного восприятия художественного слова, образного восприятия стихотворения, для воспитания чувства прекрасного, интереса к слову.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Пополнен лексический запас словами «бахрома», «затрепещет», «вспыхнет», «ослепительная»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Беседа о лесе зимой: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Какие чувства вас охватывают?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Какими красками изображен лес зимой?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Какие звуки вы услышали?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Какие запахи почувствовали?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Полные ответы на вопросы воспитателя, используя в речи слова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связной речи детей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«Подуй на снежинку»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Дуют на снежинку из бумаги так чтобы она слетала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с листа бумаги.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речевого дыхания, направленной воздушной струи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Помогает детям в составлении  рассказов для книги «Заколдован невидимкой, дремлет лес под сказку сна».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Составляют рассказы на зимнюю тематику.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связной речи.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«В декабре».</w:t>
            </w:r>
          </w:p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Белые – белые (Руки подняли вверх, потянулись) В декабре – в декабре (Повороты 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туловища </w:t>
            </w:r>
            <w:proofErr w:type="spell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, руки в стороны) Елочки – елочки (Руки подняли вверх, потянулись) Во дворе – во дворе (Наклоны туловища </w:t>
            </w:r>
            <w:proofErr w:type="spell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, руки на поясе) Кружится – кружится</w:t>
            </w: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поет – и поет (Кружимся на месте) Праздничный – праздничный Хоровод – хоровод. (Хлопки в ладоши) Скользкие – скользкие</w:t>
            </w: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декабре – декабре (Имитация скольжения ногами) Горочки – горочки Во дворе – во дворе. (Приседания) Звонкие – звонкие</w:t>
            </w: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декабре – в декабре (Махи руками) Песенки – песенки Во дворе – во дворе. (Прыжки на месте) Кружится – кружится</w:t>
            </w: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поет – и поет (Кружимся на месте) Праздничный – праздничный Хоровод – хоровод. (Хлопки в ладоши)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Созданы условия для удовлетворения базовой детской 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 в движении, снятия статического напряжения  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«Волшебные слова» (скороговорка)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Проговаривают скороговорки с постепенным убыстрением темпа речи: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Зимним утром от мороза</w:t>
            </w: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а заре звенят березы. 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Иней лег на ветви ели,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Иглы за ночь побелели.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выработки четкой дикции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заблудившийся звук» (звуковой анализ слов).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Производят звуковой анализ слова «Лес»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— «собирают» слово из отдельных букв</w:t>
            </w:r>
            <w:proofErr w:type="gramStart"/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  Л   С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— определяют количество слогов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— количественный и качественный звуковой анализ слова ЛЕС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развития фонематического слуха, </w:t>
            </w:r>
            <w:proofErr w:type="spell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слова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«Иллюстрация к книге»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Рисование пейзажа на тему «Зимний лес».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творческих способностей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Пальчиковая игра «Прогулка».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05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(разгибаем </w:t>
            </w:r>
            <w:proofErr w:type="spellStart"/>
            <w:r w:rsidRPr="0008205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поочереди</w:t>
            </w:r>
            <w:proofErr w:type="spellEnd"/>
            <w:r w:rsidRPr="0008205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пальчики, сжатые в кулак),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Мы пошли во двор гулять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05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(указательными и средними пальцами изображаем «человечка» и шагаем).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Бабу снежную лепили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05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(имитируем лепку снежка),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Птичек крошками кормили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(складываем пальцы щепоткой),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С горки мы с тобой катались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05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(указательным пальцем одной руки проводим по ладони другой),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А еще в снегу валялись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05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(поворачиваем ладони то внешней, то внутренней стороной).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Все в снегу домой пришли!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05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(отряхиваем руки)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 поели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05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(изображаем, как подносим ложку ко рту),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Спать легли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05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(прикладываем сложенные ладони к щеке)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Созданы условия для развития мелкой моторики, координации движений рук.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proofErr w:type="gramStart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 xml:space="preserve"> «Какие разные деревья зимой»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Счет деревьев до семи (по предметным картинкам)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ФЭМП (порядковый счет в пределах 7)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«Какое дерево выше»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Сравнение по высоте различных деревьев зимой (береза ниже сосны, но выше ели и т.д.) по предметным картинкам.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способности сравнивать предметы (деревья) по высоте.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Динамическая пауза «Я мороза не боюсь».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Я мороза не боюсь,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С ним я крепко подружусь.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Подойдёт ко мне мороз</w:t>
            </w:r>
            <w:proofErr w:type="gramStart"/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ронет руку, тронет нос,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Значит, надо не зевать,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Прыгать, бегать и скакать!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(Выполняют соответствующие движения)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базовой детской потребности в движении, снятия статического напряжения </w:t>
            </w:r>
          </w:p>
        </w:tc>
      </w:tr>
      <w:tr w:rsidR="00677D95" w:rsidRPr="00082053" w:rsidTr="00BA3E3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О чем читали стихотворение?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Как называется наша книга?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В какую игру мы играли?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Что изображали на рисунках?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br/>
              <w:t>·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Что вам показалось волшебным в зимнем лесу?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CD4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3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полным ответом, говорят о своем настроении после занятия. Называют, что понравилось больше всего на занятии.</w:t>
            </w:r>
            <w:r w:rsidRPr="000820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D95" w:rsidRPr="00082053" w:rsidRDefault="00677D95" w:rsidP="00082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D95" w:rsidRPr="00082053" w:rsidRDefault="00677D9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AE5" w:rsidRPr="00082053" w:rsidRDefault="003F0AE5" w:rsidP="00082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F0AE5" w:rsidRPr="00082053" w:rsidSect="003F0AE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977"/>
    <w:rsid w:val="00001BBA"/>
    <w:rsid w:val="00002D28"/>
    <w:rsid w:val="0000322B"/>
    <w:rsid w:val="00003C51"/>
    <w:rsid w:val="000052C7"/>
    <w:rsid w:val="000062C9"/>
    <w:rsid w:val="00010DE6"/>
    <w:rsid w:val="000133BC"/>
    <w:rsid w:val="00014F19"/>
    <w:rsid w:val="00025BA5"/>
    <w:rsid w:val="0002733A"/>
    <w:rsid w:val="00030751"/>
    <w:rsid w:val="00031098"/>
    <w:rsid w:val="00036E97"/>
    <w:rsid w:val="000407FD"/>
    <w:rsid w:val="000409B8"/>
    <w:rsid w:val="00041537"/>
    <w:rsid w:val="00046145"/>
    <w:rsid w:val="000474D3"/>
    <w:rsid w:val="00047EB6"/>
    <w:rsid w:val="00047F9F"/>
    <w:rsid w:val="00050B86"/>
    <w:rsid w:val="00053B7B"/>
    <w:rsid w:val="000560B4"/>
    <w:rsid w:val="000600B7"/>
    <w:rsid w:val="0006533D"/>
    <w:rsid w:val="00065415"/>
    <w:rsid w:val="0006597E"/>
    <w:rsid w:val="000667A5"/>
    <w:rsid w:val="00072503"/>
    <w:rsid w:val="000732F2"/>
    <w:rsid w:val="0007476C"/>
    <w:rsid w:val="00075D78"/>
    <w:rsid w:val="00076192"/>
    <w:rsid w:val="00080BFD"/>
    <w:rsid w:val="00080F4F"/>
    <w:rsid w:val="00081CF8"/>
    <w:rsid w:val="00082053"/>
    <w:rsid w:val="00085670"/>
    <w:rsid w:val="00085B90"/>
    <w:rsid w:val="00086DF3"/>
    <w:rsid w:val="000903BD"/>
    <w:rsid w:val="000911B2"/>
    <w:rsid w:val="00092103"/>
    <w:rsid w:val="000929AF"/>
    <w:rsid w:val="000A10E2"/>
    <w:rsid w:val="000A31D6"/>
    <w:rsid w:val="000A53A1"/>
    <w:rsid w:val="000A785E"/>
    <w:rsid w:val="000A7EE3"/>
    <w:rsid w:val="000B011E"/>
    <w:rsid w:val="000B0740"/>
    <w:rsid w:val="000B2786"/>
    <w:rsid w:val="000B33C5"/>
    <w:rsid w:val="000B6A49"/>
    <w:rsid w:val="000C0C30"/>
    <w:rsid w:val="000C3A90"/>
    <w:rsid w:val="000C3A93"/>
    <w:rsid w:val="000C41E4"/>
    <w:rsid w:val="000C4466"/>
    <w:rsid w:val="000C4720"/>
    <w:rsid w:val="000D17E0"/>
    <w:rsid w:val="000E037B"/>
    <w:rsid w:val="000E295A"/>
    <w:rsid w:val="000E7143"/>
    <w:rsid w:val="000F0212"/>
    <w:rsid w:val="000F04F9"/>
    <w:rsid w:val="000F5BF8"/>
    <w:rsid w:val="000F6CBE"/>
    <w:rsid w:val="00100AFE"/>
    <w:rsid w:val="00104249"/>
    <w:rsid w:val="00105DA4"/>
    <w:rsid w:val="001127BE"/>
    <w:rsid w:val="00114286"/>
    <w:rsid w:val="0011577F"/>
    <w:rsid w:val="00115C9D"/>
    <w:rsid w:val="001229C5"/>
    <w:rsid w:val="00122BA7"/>
    <w:rsid w:val="0012564C"/>
    <w:rsid w:val="00125D73"/>
    <w:rsid w:val="001272E0"/>
    <w:rsid w:val="00127C8B"/>
    <w:rsid w:val="00133062"/>
    <w:rsid w:val="00133DCD"/>
    <w:rsid w:val="00145036"/>
    <w:rsid w:val="00150455"/>
    <w:rsid w:val="00150B73"/>
    <w:rsid w:val="00152758"/>
    <w:rsid w:val="001531D9"/>
    <w:rsid w:val="00153D55"/>
    <w:rsid w:val="00154714"/>
    <w:rsid w:val="0015596B"/>
    <w:rsid w:val="00155B47"/>
    <w:rsid w:val="00155BF2"/>
    <w:rsid w:val="001622C3"/>
    <w:rsid w:val="00162550"/>
    <w:rsid w:val="00162995"/>
    <w:rsid w:val="001632E7"/>
    <w:rsid w:val="00163DC3"/>
    <w:rsid w:val="0016443E"/>
    <w:rsid w:val="00164513"/>
    <w:rsid w:val="00166926"/>
    <w:rsid w:val="001727ED"/>
    <w:rsid w:val="00172C91"/>
    <w:rsid w:val="00173418"/>
    <w:rsid w:val="00173D5B"/>
    <w:rsid w:val="00174EC8"/>
    <w:rsid w:val="00175DD7"/>
    <w:rsid w:val="00181A2B"/>
    <w:rsid w:val="001824CC"/>
    <w:rsid w:val="00184F71"/>
    <w:rsid w:val="0018594C"/>
    <w:rsid w:val="00186DEC"/>
    <w:rsid w:val="00187604"/>
    <w:rsid w:val="00190FE4"/>
    <w:rsid w:val="00193539"/>
    <w:rsid w:val="00194773"/>
    <w:rsid w:val="001A2D69"/>
    <w:rsid w:val="001A33DA"/>
    <w:rsid w:val="001A5A67"/>
    <w:rsid w:val="001B0A55"/>
    <w:rsid w:val="001B4AE6"/>
    <w:rsid w:val="001B657B"/>
    <w:rsid w:val="001B6906"/>
    <w:rsid w:val="001B6D0E"/>
    <w:rsid w:val="001C5022"/>
    <w:rsid w:val="001C655D"/>
    <w:rsid w:val="001C6910"/>
    <w:rsid w:val="001C7CCA"/>
    <w:rsid w:val="001D2843"/>
    <w:rsid w:val="001D6871"/>
    <w:rsid w:val="001D7019"/>
    <w:rsid w:val="001E0714"/>
    <w:rsid w:val="001E07BC"/>
    <w:rsid w:val="001E0F1F"/>
    <w:rsid w:val="001E1543"/>
    <w:rsid w:val="001E1F79"/>
    <w:rsid w:val="001E256F"/>
    <w:rsid w:val="001E2D6B"/>
    <w:rsid w:val="001E488E"/>
    <w:rsid w:val="001F1031"/>
    <w:rsid w:val="001F1328"/>
    <w:rsid w:val="001F2220"/>
    <w:rsid w:val="001F513F"/>
    <w:rsid w:val="001F5402"/>
    <w:rsid w:val="002004D2"/>
    <w:rsid w:val="00200848"/>
    <w:rsid w:val="00206174"/>
    <w:rsid w:val="00216576"/>
    <w:rsid w:val="00217787"/>
    <w:rsid w:val="00217F07"/>
    <w:rsid w:val="002249B4"/>
    <w:rsid w:val="00224CD4"/>
    <w:rsid w:val="0023399D"/>
    <w:rsid w:val="00235614"/>
    <w:rsid w:val="00237670"/>
    <w:rsid w:val="002407BA"/>
    <w:rsid w:val="002425AC"/>
    <w:rsid w:val="00244296"/>
    <w:rsid w:val="00244859"/>
    <w:rsid w:val="00245CE8"/>
    <w:rsid w:val="00250C9F"/>
    <w:rsid w:val="00251F1B"/>
    <w:rsid w:val="002540FD"/>
    <w:rsid w:val="00256901"/>
    <w:rsid w:val="00256E13"/>
    <w:rsid w:val="00257295"/>
    <w:rsid w:val="00257440"/>
    <w:rsid w:val="00261793"/>
    <w:rsid w:val="00267128"/>
    <w:rsid w:val="002721BC"/>
    <w:rsid w:val="00272EDD"/>
    <w:rsid w:val="00273895"/>
    <w:rsid w:val="00273D45"/>
    <w:rsid w:val="00274E33"/>
    <w:rsid w:val="00276290"/>
    <w:rsid w:val="0028183C"/>
    <w:rsid w:val="00282179"/>
    <w:rsid w:val="002843FE"/>
    <w:rsid w:val="002854F4"/>
    <w:rsid w:val="00286DAA"/>
    <w:rsid w:val="0029256B"/>
    <w:rsid w:val="00296592"/>
    <w:rsid w:val="002A12A4"/>
    <w:rsid w:val="002A196D"/>
    <w:rsid w:val="002A2D05"/>
    <w:rsid w:val="002A2FD7"/>
    <w:rsid w:val="002A3F92"/>
    <w:rsid w:val="002A4918"/>
    <w:rsid w:val="002A675C"/>
    <w:rsid w:val="002B1847"/>
    <w:rsid w:val="002B4A0C"/>
    <w:rsid w:val="002B4FD7"/>
    <w:rsid w:val="002C0717"/>
    <w:rsid w:val="002C36DF"/>
    <w:rsid w:val="002C3E62"/>
    <w:rsid w:val="002C4777"/>
    <w:rsid w:val="002C48EE"/>
    <w:rsid w:val="002E0F8C"/>
    <w:rsid w:val="002E494D"/>
    <w:rsid w:val="002E53E6"/>
    <w:rsid w:val="002E6400"/>
    <w:rsid w:val="002E6AC5"/>
    <w:rsid w:val="002F014D"/>
    <w:rsid w:val="002F4FB5"/>
    <w:rsid w:val="002F7325"/>
    <w:rsid w:val="002F73C6"/>
    <w:rsid w:val="00301EC9"/>
    <w:rsid w:val="00301F1F"/>
    <w:rsid w:val="00307D3F"/>
    <w:rsid w:val="0031776C"/>
    <w:rsid w:val="003179D8"/>
    <w:rsid w:val="00320C97"/>
    <w:rsid w:val="00321644"/>
    <w:rsid w:val="0032262A"/>
    <w:rsid w:val="00322BCE"/>
    <w:rsid w:val="00323F3A"/>
    <w:rsid w:val="003249B1"/>
    <w:rsid w:val="00324BAB"/>
    <w:rsid w:val="003262A0"/>
    <w:rsid w:val="0032781B"/>
    <w:rsid w:val="0033048F"/>
    <w:rsid w:val="00330897"/>
    <w:rsid w:val="00333FB1"/>
    <w:rsid w:val="00335CCC"/>
    <w:rsid w:val="00337073"/>
    <w:rsid w:val="003370C0"/>
    <w:rsid w:val="00341EB5"/>
    <w:rsid w:val="00341FFE"/>
    <w:rsid w:val="003465A7"/>
    <w:rsid w:val="00351118"/>
    <w:rsid w:val="0035120E"/>
    <w:rsid w:val="0035237A"/>
    <w:rsid w:val="00352441"/>
    <w:rsid w:val="00352718"/>
    <w:rsid w:val="00355ABA"/>
    <w:rsid w:val="003575F0"/>
    <w:rsid w:val="0036319F"/>
    <w:rsid w:val="0037266F"/>
    <w:rsid w:val="00374FC4"/>
    <w:rsid w:val="003755F6"/>
    <w:rsid w:val="00380BAA"/>
    <w:rsid w:val="00380CE8"/>
    <w:rsid w:val="00382711"/>
    <w:rsid w:val="003943F7"/>
    <w:rsid w:val="00396709"/>
    <w:rsid w:val="003970D5"/>
    <w:rsid w:val="003A0183"/>
    <w:rsid w:val="003A090B"/>
    <w:rsid w:val="003A1A5B"/>
    <w:rsid w:val="003A1C6B"/>
    <w:rsid w:val="003A4717"/>
    <w:rsid w:val="003A5EF2"/>
    <w:rsid w:val="003A6A4F"/>
    <w:rsid w:val="003B38AD"/>
    <w:rsid w:val="003B3BD5"/>
    <w:rsid w:val="003B3C1F"/>
    <w:rsid w:val="003B5C43"/>
    <w:rsid w:val="003B5F5B"/>
    <w:rsid w:val="003B70E2"/>
    <w:rsid w:val="003C056B"/>
    <w:rsid w:val="003C0B87"/>
    <w:rsid w:val="003C1178"/>
    <w:rsid w:val="003C2682"/>
    <w:rsid w:val="003C2A3E"/>
    <w:rsid w:val="003C2D6F"/>
    <w:rsid w:val="003C3FE8"/>
    <w:rsid w:val="003C4DD0"/>
    <w:rsid w:val="003C6643"/>
    <w:rsid w:val="003C725B"/>
    <w:rsid w:val="003C7BE0"/>
    <w:rsid w:val="003D1053"/>
    <w:rsid w:val="003D2A74"/>
    <w:rsid w:val="003D3C71"/>
    <w:rsid w:val="003D4436"/>
    <w:rsid w:val="003D6989"/>
    <w:rsid w:val="003E0C1B"/>
    <w:rsid w:val="003E31B7"/>
    <w:rsid w:val="003E51FA"/>
    <w:rsid w:val="003E5AFD"/>
    <w:rsid w:val="003E79B4"/>
    <w:rsid w:val="003F081E"/>
    <w:rsid w:val="003F0AE5"/>
    <w:rsid w:val="003F0C3E"/>
    <w:rsid w:val="003F26BC"/>
    <w:rsid w:val="003F3BAB"/>
    <w:rsid w:val="003F6CB3"/>
    <w:rsid w:val="003F740F"/>
    <w:rsid w:val="003F7BDA"/>
    <w:rsid w:val="004004AA"/>
    <w:rsid w:val="004030F9"/>
    <w:rsid w:val="0040355F"/>
    <w:rsid w:val="004046F4"/>
    <w:rsid w:val="00406596"/>
    <w:rsid w:val="00406B6B"/>
    <w:rsid w:val="00410C64"/>
    <w:rsid w:val="0041209A"/>
    <w:rsid w:val="00414DC2"/>
    <w:rsid w:val="004156B1"/>
    <w:rsid w:val="00417A02"/>
    <w:rsid w:val="0042094F"/>
    <w:rsid w:val="004212F3"/>
    <w:rsid w:val="004220D5"/>
    <w:rsid w:val="00425325"/>
    <w:rsid w:val="004257EF"/>
    <w:rsid w:val="00427436"/>
    <w:rsid w:val="00436B3A"/>
    <w:rsid w:val="00436C45"/>
    <w:rsid w:val="00436E48"/>
    <w:rsid w:val="0044374D"/>
    <w:rsid w:val="00443A58"/>
    <w:rsid w:val="0044447A"/>
    <w:rsid w:val="00445139"/>
    <w:rsid w:val="00447940"/>
    <w:rsid w:val="00451945"/>
    <w:rsid w:val="00454723"/>
    <w:rsid w:val="00456DA7"/>
    <w:rsid w:val="00457388"/>
    <w:rsid w:val="00460347"/>
    <w:rsid w:val="00461CB4"/>
    <w:rsid w:val="00463B71"/>
    <w:rsid w:val="0046446F"/>
    <w:rsid w:val="004644E5"/>
    <w:rsid w:val="00464F8C"/>
    <w:rsid w:val="004652AC"/>
    <w:rsid w:val="00466640"/>
    <w:rsid w:val="004722F8"/>
    <w:rsid w:val="004771B6"/>
    <w:rsid w:val="004775B7"/>
    <w:rsid w:val="0048232D"/>
    <w:rsid w:val="00486849"/>
    <w:rsid w:val="0048708A"/>
    <w:rsid w:val="00490398"/>
    <w:rsid w:val="004903FA"/>
    <w:rsid w:val="00491075"/>
    <w:rsid w:val="00496B92"/>
    <w:rsid w:val="004A0762"/>
    <w:rsid w:val="004A308C"/>
    <w:rsid w:val="004A73C4"/>
    <w:rsid w:val="004B1874"/>
    <w:rsid w:val="004B247C"/>
    <w:rsid w:val="004B6B0D"/>
    <w:rsid w:val="004B703E"/>
    <w:rsid w:val="004C305C"/>
    <w:rsid w:val="004C412A"/>
    <w:rsid w:val="004C7854"/>
    <w:rsid w:val="004C7A3F"/>
    <w:rsid w:val="004D1939"/>
    <w:rsid w:val="004D2E9C"/>
    <w:rsid w:val="004D3E59"/>
    <w:rsid w:val="004D4BAD"/>
    <w:rsid w:val="004D4C5E"/>
    <w:rsid w:val="004D52C4"/>
    <w:rsid w:val="004D6463"/>
    <w:rsid w:val="004E2581"/>
    <w:rsid w:val="004E481F"/>
    <w:rsid w:val="004E502E"/>
    <w:rsid w:val="004E5415"/>
    <w:rsid w:val="004E7347"/>
    <w:rsid w:val="004E78A4"/>
    <w:rsid w:val="004F25E9"/>
    <w:rsid w:val="004F2DEB"/>
    <w:rsid w:val="004F354E"/>
    <w:rsid w:val="004F5699"/>
    <w:rsid w:val="00500537"/>
    <w:rsid w:val="00502276"/>
    <w:rsid w:val="00502590"/>
    <w:rsid w:val="00502ACF"/>
    <w:rsid w:val="00503129"/>
    <w:rsid w:val="005056DC"/>
    <w:rsid w:val="00505BED"/>
    <w:rsid w:val="00506521"/>
    <w:rsid w:val="005108E0"/>
    <w:rsid w:val="005124D5"/>
    <w:rsid w:val="00513D44"/>
    <w:rsid w:val="00514B29"/>
    <w:rsid w:val="005227D1"/>
    <w:rsid w:val="00524F4D"/>
    <w:rsid w:val="005259B0"/>
    <w:rsid w:val="00526755"/>
    <w:rsid w:val="0052702C"/>
    <w:rsid w:val="005307A7"/>
    <w:rsid w:val="00531314"/>
    <w:rsid w:val="0053285F"/>
    <w:rsid w:val="00532DE0"/>
    <w:rsid w:val="00534251"/>
    <w:rsid w:val="005347C1"/>
    <w:rsid w:val="005352A7"/>
    <w:rsid w:val="00535E55"/>
    <w:rsid w:val="00537A9A"/>
    <w:rsid w:val="00537F0E"/>
    <w:rsid w:val="00542104"/>
    <w:rsid w:val="00543A6D"/>
    <w:rsid w:val="0054472C"/>
    <w:rsid w:val="00545DBD"/>
    <w:rsid w:val="005474F0"/>
    <w:rsid w:val="00551D56"/>
    <w:rsid w:val="005545C1"/>
    <w:rsid w:val="00554676"/>
    <w:rsid w:val="00554F1E"/>
    <w:rsid w:val="00556EC3"/>
    <w:rsid w:val="005603D0"/>
    <w:rsid w:val="00561E6C"/>
    <w:rsid w:val="0056271E"/>
    <w:rsid w:val="0057159A"/>
    <w:rsid w:val="00571BC8"/>
    <w:rsid w:val="0057234B"/>
    <w:rsid w:val="00573502"/>
    <w:rsid w:val="00574DF9"/>
    <w:rsid w:val="0057789F"/>
    <w:rsid w:val="00577D37"/>
    <w:rsid w:val="00580574"/>
    <w:rsid w:val="00580C1A"/>
    <w:rsid w:val="00581E9B"/>
    <w:rsid w:val="00584BC0"/>
    <w:rsid w:val="00587CAE"/>
    <w:rsid w:val="00590977"/>
    <w:rsid w:val="00590E6B"/>
    <w:rsid w:val="00591EDB"/>
    <w:rsid w:val="0059297E"/>
    <w:rsid w:val="00594062"/>
    <w:rsid w:val="0059533E"/>
    <w:rsid w:val="0059583D"/>
    <w:rsid w:val="00596620"/>
    <w:rsid w:val="00597FDD"/>
    <w:rsid w:val="005A35B4"/>
    <w:rsid w:val="005A4325"/>
    <w:rsid w:val="005A5EA3"/>
    <w:rsid w:val="005A70FE"/>
    <w:rsid w:val="005A7BCD"/>
    <w:rsid w:val="005B12E7"/>
    <w:rsid w:val="005B1A8E"/>
    <w:rsid w:val="005B641D"/>
    <w:rsid w:val="005B75D3"/>
    <w:rsid w:val="005B789B"/>
    <w:rsid w:val="005C1763"/>
    <w:rsid w:val="005C1A68"/>
    <w:rsid w:val="005C32E4"/>
    <w:rsid w:val="005D3CE7"/>
    <w:rsid w:val="005D48BD"/>
    <w:rsid w:val="005D7A86"/>
    <w:rsid w:val="005E1FD8"/>
    <w:rsid w:val="005E304A"/>
    <w:rsid w:val="005E457B"/>
    <w:rsid w:val="005E47F2"/>
    <w:rsid w:val="005E62FD"/>
    <w:rsid w:val="005E666A"/>
    <w:rsid w:val="005E732A"/>
    <w:rsid w:val="005E7B47"/>
    <w:rsid w:val="005F3533"/>
    <w:rsid w:val="005F3EAD"/>
    <w:rsid w:val="005F6847"/>
    <w:rsid w:val="005F6900"/>
    <w:rsid w:val="0060544A"/>
    <w:rsid w:val="006107EE"/>
    <w:rsid w:val="00611B57"/>
    <w:rsid w:val="00616239"/>
    <w:rsid w:val="00617B87"/>
    <w:rsid w:val="00621AF5"/>
    <w:rsid w:val="0062362A"/>
    <w:rsid w:val="00624758"/>
    <w:rsid w:val="00625205"/>
    <w:rsid w:val="00626170"/>
    <w:rsid w:val="006264C4"/>
    <w:rsid w:val="00627491"/>
    <w:rsid w:val="0063047C"/>
    <w:rsid w:val="00631060"/>
    <w:rsid w:val="00631B67"/>
    <w:rsid w:val="00640E5D"/>
    <w:rsid w:val="00644C52"/>
    <w:rsid w:val="00645834"/>
    <w:rsid w:val="0064585F"/>
    <w:rsid w:val="0064705B"/>
    <w:rsid w:val="0064736D"/>
    <w:rsid w:val="00651B67"/>
    <w:rsid w:val="00651CE0"/>
    <w:rsid w:val="00652CA8"/>
    <w:rsid w:val="0065379D"/>
    <w:rsid w:val="00654C1F"/>
    <w:rsid w:val="00656FF6"/>
    <w:rsid w:val="00657CB2"/>
    <w:rsid w:val="0066000B"/>
    <w:rsid w:val="00661B12"/>
    <w:rsid w:val="006640C9"/>
    <w:rsid w:val="00671AC4"/>
    <w:rsid w:val="00677D95"/>
    <w:rsid w:val="00680867"/>
    <w:rsid w:val="00681A87"/>
    <w:rsid w:val="00681C2D"/>
    <w:rsid w:val="00682084"/>
    <w:rsid w:val="0069286C"/>
    <w:rsid w:val="006933C8"/>
    <w:rsid w:val="00694525"/>
    <w:rsid w:val="00695C4F"/>
    <w:rsid w:val="00696D40"/>
    <w:rsid w:val="006A18B4"/>
    <w:rsid w:val="006A2B9F"/>
    <w:rsid w:val="006A410D"/>
    <w:rsid w:val="006B43EE"/>
    <w:rsid w:val="006B46C1"/>
    <w:rsid w:val="006B68E4"/>
    <w:rsid w:val="006C28CB"/>
    <w:rsid w:val="006C32D6"/>
    <w:rsid w:val="006C3F6F"/>
    <w:rsid w:val="006C5C25"/>
    <w:rsid w:val="006C6624"/>
    <w:rsid w:val="006C7575"/>
    <w:rsid w:val="006D029F"/>
    <w:rsid w:val="006D1FA1"/>
    <w:rsid w:val="006D28D0"/>
    <w:rsid w:val="006D777E"/>
    <w:rsid w:val="006D7EC9"/>
    <w:rsid w:val="006E4322"/>
    <w:rsid w:val="006E4CED"/>
    <w:rsid w:val="006F443B"/>
    <w:rsid w:val="00703A1C"/>
    <w:rsid w:val="00703F36"/>
    <w:rsid w:val="0070434A"/>
    <w:rsid w:val="00705614"/>
    <w:rsid w:val="00711C8C"/>
    <w:rsid w:val="00712CB1"/>
    <w:rsid w:val="00714755"/>
    <w:rsid w:val="00717045"/>
    <w:rsid w:val="00717C52"/>
    <w:rsid w:val="007224B6"/>
    <w:rsid w:val="00726587"/>
    <w:rsid w:val="00727E37"/>
    <w:rsid w:val="0073539E"/>
    <w:rsid w:val="0073649B"/>
    <w:rsid w:val="00737022"/>
    <w:rsid w:val="00740B32"/>
    <w:rsid w:val="00742EEF"/>
    <w:rsid w:val="00744C16"/>
    <w:rsid w:val="007454E8"/>
    <w:rsid w:val="00750636"/>
    <w:rsid w:val="00750D25"/>
    <w:rsid w:val="00752714"/>
    <w:rsid w:val="007629C3"/>
    <w:rsid w:val="00765A44"/>
    <w:rsid w:val="00772EEE"/>
    <w:rsid w:val="0077380D"/>
    <w:rsid w:val="007756EC"/>
    <w:rsid w:val="007762ED"/>
    <w:rsid w:val="007763E5"/>
    <w:rsid w:val="007773E0"/>
    <w:rsid w:val="007803DC"/>
    <w:rsid w:val="00780C83"/>
    <w:rsid w:val="00781181"/>
    <w:rsid w:val="00783E52"/>
    <w:rsid w:val="0078489B"/>
    <w:rsid w:val="00784B86"/>
    <w:rsid w:val="00785C23"/>
    <w:rsid w:val="00785D7D"/>
    <w:rsid w:val="007862BB"/>
    <w:rsid w:val="00790C2F"/>
    <w:rsid w:val="00795851"/>
    <w:rsid w:val="0079603C"/>
    <w:rsid w:val="00796AA1"/>
    <w:rsid w:val="0079701B"/>
    <w:rsid w:val="007A2AD6"/>
    <w:rsid w:val="007A4DAA"/>
    <w:rsid w:val="007A522D"/>
    <w:rsid w:val="007A6D17"/>
    <w:rsid w:val="007B27D5"/>
    <w:rsid w:val="007B2C60"/>
    <w:rsid w:val="007B37F3"/>
    <w:rsid w:val="007B6D86"/>
    <w:rsid w:val="007B7721"/>
    <w:rsid w:val="007C10CD"/>
    <w:rsid w:val="007C152A"/>
    <w:rsid w:val="007C5E73"/>
    <w:rsid w:val="007C5F36"/>
    <w:rsid w:val="007C634B"/>
    <w:rsid w:val="007C6443"/>
    <w:rsid w:val="007C6986"/>
    <w:rsid w:val="007C773C"/>
    <w:rsid w:val="007D097E"/>
    <w:rsid w:val="007D6BFD"/>
    <w:rsid w:val="007E1CCB"/>
    <w:rsid w:val="007E4153"/>
    <w:rsid w:val="007E5654"/>
    <w:rsid w:val="007E66DD"/>
    <w:rsid w:val="007E79CF"/>
    <w:rsid w:val="007E7EF4"/>
    <w:rsid w:val="007F0C41"/>
    <w:rsid w:val="007F2039"/>
    <w:rsid w:val="007F22BC"/>
    <w:rsid w:val="007F4473"/>
    <w:rsid w:val="007F44CE"/>
    <w:rsid w:val="007F63BC"/>
    <w:rsid w:val="008026AE"/>
    <w:rsid w:val="00806296"/>
    <w:rsid w:val="00806A06"/>
    <w:rsid w:val="0081053C"/>
    <w:rsid w:val="008157D7"/>
    <w:rsid w:val="00821D54"/>
    <w:rsid w:val="00821DF3"/>
    <w:rsid w:val="00824915"/>
    <w:rsid w:val="00824945"/>
    <w:rsid w:val="00824D0B"/>
    <w:rsid w:val="008272C5"/>
    <w:rsid w:val="00831E13"/>
    <w:rsid w:val="0083252C"/>
    <w:rsid w:val="00833B07"/>
    <w:rsid w:val="00834B1D"/>
    <w:rsid w:val="00842D2B"/>
    <w:rsid w:val="0084323C"/>
    <w:rsid w:val="00850400"/>
    <w:rsid w:val="00851D11"/>
    <w:rsid w:val="00853B87"/>
    <w:rsid w:val="00856F89"/>
    <w:rsid w:val="00857F90"/>
    <w:rsid w:val="00861ADC"/>
    <w:rsid w:val="00861DE8"/>
    <w:rsid w:val="00862AE6"/>
    <w:rsid w:val="0086593C"/>
    <w:rsid w:val="0086754A"/>
    <w:rsid w:val="00871419"/>
    <w:rsid w:val="0087270C"/>
    <w:rsid w:val="0087289F"/>
    <w:rsid w:val="00872EDD"/>
    <w:rsid w:val="00880650"/>
    <w:rsid w:val="00882853"/>
    <w:rsid w:val="008836BF"/>
    <w:rsid w:val="0088394D"/>
    <w:rsid w:val="0088563F"/>
    <w:rsid w:val="00887A0C"/>
    <w:rsid w:val="00890B68"/>
    <w:rsid w:val="00897634"/>
    <w:rsid w:val="008A2D54"/>
    <w:rsid w:val="008A5E44"/>
    <w:rsid w:val="008A7130"/>
    <w:rsid w:val="008B056C"/>
    <w:rsid w:val="008B0B97"/>
    <w:rsid w:val="008B1CB9"/>
    <w:rsid w:val="008B1CC5"/>
    <w:rsid w:val="008B2E23"/>
    <w:rsid w:val="008B3625"/>
    <w:rsid w:val="008B41FD"/>
    <w:rsid w:val="008B55B3"/>
    <w:rsid w:val="008B58C0"/>
    <w:rsid w:val="008C03EE"/>
    <w:rsid w:val="008C0AD5"/>
    <w:rsid w:val="008C283A"/>
    <w:rsid w:val="008C28AA"/>
    <w:rsid w:val="008C3727"/>
    <w:rsid w:val="008C3F4A"/>
    <w:rsid w:val="008C4636"/>
    <w:rsid w:val="008C60BA"/>
    <w:rsid w:val="008D190D"/>
    <w:rsid w:val="008D26D8"/>
    <w:rsid w:val="008D4A12"/>
    <w:rsid w:val="008D6349"/>
    <w:rsid w:val="008D72B0"/>
    <w:rsid w:val="008E0173"/>
    <w:rsid w:val="008E070B"/>
    <w:rsid w:val="008E0F5B"/>
    <w:rsid w:val="008E4C20"/>
    <w:rsid w:val="008E64E3"/>
    <w:rsid w:val="008E64EB"/>
    <w:rsid w:val="008F0BEA"/>
    <w:rsid w:val="008F1E2A"/>
    <w:rsid w:val="008F3E9E"/>
    <w:rsid w:val="008F4C18"/>
    <w:rsid w:val="008F6475"/>
    <w:rsid w:val="00900CCE"/>
    <w:rsid w:val="00901B6B"/>
    <w:rsid w:val="00901EC3"/>
    <w:rsid w:val="00902907"/>
    <w:rsid w:val="009053AE"/>
    <w:rsid w:val="00906026"/>
    <w:rsid w:val="00907C9C"/>
    <w:rsid w:val="00912446"/>
    <w:rsid w:val="00914ADF"/>
    <w:rsid w:val="009152CB"/>
    <w:rsid w:val="00915D22"/>
    <w:rsid w:val="00917921"/>
    <w:rsid w:val="00920114"/>
    <w:rsid w:val="009214EE"/>
    <w:rsid w:val="00922B55"/>
    <w:rsid w:val="00923F6B"/>
    <w:rsid w:val="00933D0F"/>
    <w:rsid w:val="00937121"/>
    <w:rsid w:val="00940FD2"/>
    <w:rsid w:val="00946CC0"/>
    <w:rsid w:val="0095044F"/>
    <w:rsid w:val="009531D7"/>
    <w:rsid w:val="009554E9"/>
    <w:rsid w:val="00960A1D"/>
    <w:rsid w:val="00960BD6"/>
    <w:rsid w:val="00960D41"/>
    <w:rsid w:val="009616B2"/>
    <w:rsid w:val="009636EA"/>
    <w:rsid w:val="009637A5"/>
    <w:rsid w:val="00965414"/>
    <w:rsid w:val="00965EE7"/>
    <w:rsid w:val="00972BE7"/>
    <w:rsid w:val="0097432A"/>
    <w:rsid w:val="00977B41"/>
    <w:rsid w:val="009804CA"/>
    <w:rsid w:val="009807A4"/>
    <w:rsid w:val="009823A0"/>
    <w:rsid w:val="00982553"/>
    <w:rsid w:val="00985AC4"/>
    <w:rsid w:val="00985FC5"/>
    <w:rsid w:val="00987F2A"/>
    <w:rsid w:val="00992271"/>
    <w:rsid w:val="009A5293"/>
    <w:rsid w:val="009A5524"/>
    <w:rsid w:val="009A5673"/>
    <w:rsid w:val="009B4B92"/>
    <w:rsid w:val="009C09B5"/>
    <w:rsid w:val="009C3988"/>
    <w:rsid w:val="009C39C9"/>
    <w:rsid w:val="009C4A4F"/>
    <w:rsid w:val="009C7D20"/>
    <w:rsid w:val="009D1492"/>
    <w:rsid w:val="009D3140"/>
    <w:rsid w:val="009D33DC"/>
    <w:rsid w:val="009D4629"/>
    <w:rsid w:val="009D506A"/>
    <w:rsid w:val="009D6132"/>
    <w:rsid w:val="009D710B"/>
    <w:rsid w:val="009E09E3"/>
    <w:rsid w:val="009E0CAD"/>
    <w:rsid w:val="009E2101"/>
    <w:rsid w:val="009E3750"/>
    <w:rsid w:val="009E478F"/>
    <w:rsid w:val="009E4B1B"/>
    <w:rsid w:val="009E7A3B"/>
    <w:rsid w:val="009F356C"/>
    <w:rsid w:val="009F365A"/>
    <w:rsid w:val="009F426C"/>
    <w:rsid w:val="00A012D5"/>
    <w:rsid w:val="00A03D0D"/>
    <w:rsid w:val="00A07438"/>
    <w:rsid w:val="00A10975"/>
    <w:rsid w:val="00A114F8"/>
    <w:rsid w:val="00A138D9"/>
    <w:rsid w:val="00A13B38"/>
    <w:rsid w:val="00A14020"/>
    <w:rsid w:val="00A14B53"/>
    <w:rsid w:val="00A151ED"/>
    <w:rsid w:val="00A16517"/>
    <w:rsid w:val="00A21480"/>
    <w:rsid w:val="00A264AE"/>
    <w:rsid w:val="00A27E73"/>
    <w:rsid w:val="00A3321A"/>
    <w:rsid w:val="00A33E58"/>
    <w:rsid w:val="00A35DF7"/>
    <w:rsid w:val="00A400F4"/>
    <w:rsid w:val="00A42408"/>
    <w:rsid w:val="00A43C5B"/>
    <w:rsid w:val="00A47BBC"/>
    <w:rsid w:val="00A5186D"/>
    <w:rsid w:val="00A52E37"/>
    <w:rsid w:val="00A56184"/>
    <w:rsid w:val="00A56F0A"/>
    <w:rsid w:val="00A616EF"/>
    <w:rsid w:val="00A62E74"/>
    <w:rsid w:val="00A655DD"/>
    <w:rsid w:val="00A72667"/>
    <w:rsid w:val="00A72CC0"/>
    <w:rsid w:val="00A7381F"/>
    <w:rsid w:val="00A84EFD"/>
    <w:rsid w:val="00A84FF0"/>
    <w:rsid w:val="00A85810"/>
    <w:rsid w:val="00A8653B"/>
    <w:rsid w:val="00A87457"/>
    <w:rsid w:val="00A87E99"/>
    <w:rsid w:val="00A90036"/>
    <w:rsid w:val="00A90A16"/>
    <w:rsid w:val="00A90DEB"/>
    <w:rsid w:val="00A9228C"/>
    <w:rsid w:val="00A93F00"/>
    <w:rsid w:val="00A95758"/>
    <w:rsid w:val="00AA06BF"/>
    <w:rsid w:val="00AA0787"/>
    <w:rsid w:val="00AA24A3"/>
    <w:rsid w:val="00AA2E52"/>
    <w:rsid w:val="00AA5A93"/>
    <w:rsid w:val="00AB2CEB"/>
    <w:rsid w:val="00AB4009"/>
    <w:rsid w:val="00AB6B02"/>
    <w:rsid w:val="00AB777C"/>
    <w:rsid w:val="00AC08DF"/>
    <w:rsid w:val="00AC1FDC"/>
    <w:rsid w:val="00AC4F98"/>
    <w:rsid w:val="00AC6477"/>
    <w:rsid w:val="00AD07BB"/>
    <w:rsid w:val="00AD0939"/>
    <w:rsid w:val="00AD3272"/>
    <w:rsid w:val="00AD32E2"/>
    <w:rsid w:val="00AD51C2"/>
    <w:rsid w:val="00AE1AF3"/>
    <w:rsid w:val="00AE2C7C"/>
    <w:rsid w:val="00AE38DA"/>
    <w:rsid w:val="00AE3FB7"/>
    <w:rsid w:val="00AE54DF"/>
    <w:rsid w:val="00AE5787"/>
    <w:rsid w:val="00AF22B5"/>
    <w:rsid w:val="00AF3D7A"/>
    <w:rsid w:val="00AF524F"/>
    <w:rsid w:val="00B01082"/>
    <w:rsid w:val="00B01B8D"/>
    <w:rsid w:val="00B044E6"/>
    <w:rsid w:val="00B04988"/>
    <w:rsid w:val="00B06BC1"/>
    <w:rsid w:val="00B0744E"/>
    <w:rsid w:val="00B0750C"/>
    <w:rsid w:val="00B12D43"/>
    <w:rsid w:val="00B1706C"/>
    <w:rsid w:val="00B178CE"/>
    <w:rsid w:val="00B21496"/>
    <w:rsid w:val="00B21882"/>
    <w:rsid w:val="00B22107"/>
    <w:rsid w:val="00B23BAD"/>
    <w:rsid w:val="00B3080A"/>
    <w:rsid w:val="00B33C94"/>
    <w:rsid w:val="00B35201"/>
    <w:rsid w:val="00B3755D"/>
    <w:rsid w:val="00B50B59"/>
    <w:rsid w:val="00B51C13"/>
    <w:rsid w:val="00B53679"/>
    <w:rsid w:val="00B53A79"/>
    <w:rsid w:val="00B548A5"/>
    <w:rsid w:val="00B54CD4"/>
    <w:rsid w:val="00B567B3"/>
    <w:rsid w:val="00B57FAF"/>
    <w:rsid w:val="00B60D48"/>
    <w:rsid w:val="00B6134B"/>
    <w:rsid w:val="00B61BC1"/>
    <w:rsid w:val="00B623E3"/>
    <w:rsid w:val="00B62D94"/>
    <w:rsid w:val="00B62DF0"/>
    <w:rsid w:val="00B63711"/>
    <w:rsid w:val="00B645E1"/>
    <w:rsid w:val="00B65DA9"/>
    <w:rsid w:val="00B6750B"/>
    <w:rsid w:val="00B71082"/>
    <w:rsid w:val="00B71DD3"/>
    <w:rsid w:val="00B7332E"/>
    <w:rsid w:val="00B75495"/>
    <w:rsid w:val="00B75E1F"/>
    <w:rsid w:val="00B76184"/>
    <w:rsid w:val="00B761E3"/>
    <w:rsid w:val="00B76E38"/>
    <w:rsid w:val="00B812AF"/>
    <w:rsid w:val="00B90DB0"/>
    <w:rsid w:val="00B914BD"/>
    <w:rsid w:val="00B92406"/>
    <w:rsid w:val="00B943D3"/>
    <w:rsid w:val="00B95F7F"/>
    <w:rsid w:val="00BA2EE1"/>
    <w:rsid w:val="00BA79B7"/>
    <w:rsid w:val="00BA7CD0"/>
    <w:rsid w:val="00BB0504"/>
    <w:rsid w:val="00BB1F6F"/>
    <w:rsid w:val="00BB2A38"/>
    <w:rsid w:val="00BB4069"/>
    <w:rsid w:val="00BB4903"/>
    <w:rsid w:val="00BB4E83"/>
    <w:rsid w:val="00BB5D6D"/>
    <w:rsid w:val="00BB6715"/>
    <w:rsid w:val="00BC2B5E"/>
    <w:rsid w:val="00BC3147"/>
    <w:rsid w:val="00BC3D57"/>
    <w:rsid w:val="00BC4752"/>
    <w:rsid w:val="00BC6F7A"/>
    <w:rsid w:val="00BD2B21"/>
    <w:rsid w:val="00BD2E87"/>
    <w:rsid w:val="00BD31DF"/>
    <w:rsid w:val="00BD616E"/>
    <w:rsid w:val="00BE0784"/>
    <w:rsid w:val="00BE0E76"/>
    <w:rsid w:val="00BE0FEC"/>
    <w:rsid w:val="00BE5681"/>
    <w:rsid w:val="00BE7614"/>
    <w:rsid w:val="00BF041A"/>
    <w:rsid w:val="00BF1DA3"/>
    <w:rsid w:val="00BF5314"/>
    <w:rsid w:val="00C00816"/>
    <w:rsid w:val="00C012D5"/>
    <w:rsid w:val="00C01F40"/>
    <w:rsid w:val="00C0579C"/>
    <w:rsid w:val="00C05F19"/>
    <w:rsid w:val="00C10F0E"/>
    <w:rsid w:val="00C1579F"/>
    <w:rsid w:val="00C22AD5"/>
    <w:rsid w:val="00C22CB2"/>
    <w:rsid w:val="00C22D99"/>
    <w:rsid w:val="00C23099"/>
    <w:rsid w:val="00C24B71"/>
    <w:rsid w:val="00C301D2"/>
    <w:rsid w:val="00C33968"/>
    <w:rsid w:val="00C355A1"/>
    <w:rsid w:val="00C37F41"/>
    <w:rsid w:val="00C40934"/>
    <w:rsid w:val="00C45E57"/>
    <w:rsid w:val="00C468EA"/>
    <w:rsid w:val="00C51537"/>
    <w:rsid w:val="00C54091"/>
    <w:rsid w:val="00C55043"/>
    <w:rsid w:val="00C562E4"/>
    <w:rsid w:val="00C70844"/>
    <w:rsid w:val="00C70A30"/>
    <w:rsid w:val="00C721F6"/>
    <w:rsid w:val="00C759AD"/>
    <w:rsid w:val="00C76ECF"/>
    <w:rsid w:val="00C76FA1"/>
    <w:rsid w:val="00C822E1"/>
    <w:rsid w:val="00C832E3"/>
    <w:rsid w:val="00C84A93"/>
    <w:rsid w:val="00C85FCC"/>
    <w:rsid w:val="00C86CEA"/>
    <w:rsid w:val="00C9143D"/>
    <w:rsid w:val="00C95E4A"/>
    <w:rsid w:val="00C96462"/>
    <w:rsid w:val="00C96AAF"/>
    <w:rsid w:val="00C97988"/>
    <w:rsid w:val="00CA0877"/>
    <w:rsid w:val="00CA0AD5"/>
    <w:rsid w:val="00CA0E4A"/>
    <w:rsid w:val="00CA160F"/>
    <w:rsid w:val="00CA1D95"/>
    <w:rsid w:val="00CA2916"/>
    <w:rsid w:val="00CA2C13"/>
    <w:rsid w:val="00CB31A0"/>
    <w:rsid w:val="00CB323B"/>
    <w:rsid w:val="00CB4273"/>
    <w:rsid w:val="00CB51DA"/>
    <w:rsid w:val="00CB52D3"/>
    <w:rsid w:val="00CB5DFC"/>
    <w:rsid w:val="00CB60AF"/>
    <w:rsid w:val="00CB773E"/>
    <w:rsid w:val="00CC19D5"/>
    <w:rsid w:val="00CC2591"/>
    <w:rsid w:val="00CC3908"/>
    <w:rsid w:val="00CD1CE1"/>
    <w:rsid w:val="00CD441A"/>
    <w:rsid w:val="00CD4577"/>
    <w:rsid w:val="00CD5103"/>
    <w:rsid w:val="00CD5C65"/>
    <w:rsid w:val="00CD746E"/>
    <w:rsid w:val="00CD7E8C"/>
    <w:rsid w:val="00CE4DA5"/>
    <w:rsid w:val="00CE52D8"/>
    <w:rsid w:val="00CE7CFF"/>
    <w:rsid w:val="00CF00C2"/>
    <w:rsid w:val="00CF368C"/>
    <w:rsid w:val="00CF4698"/>
    <w:rsid w:val="00CF69E2"/>
    <w:rsid w:val="00D02B59"/>
    <w:rsid w:val="00D07711"/>
    <w:rsid w:val="00D07B91"/>
    <w:rsid w:val="00D13104"/>
    <w:rsid w:val="00D15944"/>
    <w:rsid w:val="00D24E7E"/>
    <w:rsid w:val="00D25C0C"/>
    <w:rsid w:val="00D25CF1"/>
    <w:rsid w:val="00D276BD"/>
    <w:rsid w:val="00D30F29"/>
    <w:rsid w:val="00D31D9D"/>
    <w:rsid w:val="00D33EA4"/>
    <w:rsid w:val="00D36928"/>
    <w:rsid w:val="00D36BB3"/>
    <w:rsid w:val="00D37CBC"/>
    <w:rsid w:val="00D416DB"/>
    <w:rsid w:val="00D4251E"/>
    <w:rsid w:val="00D42548"/>
    <w:rsid w:val="00D479A3"/>
    <w:rsid w:val="00D506E4"/>
    <w:rsid w:val="00D5373D"/>
    <w:rsid w:val="00D54E2F"/>
    <w:rsid w:val="00D54E73"/>
    <w:rsid w:val="00D5615C"/>
    <w:rsid w:val="00D564FC"/>
    <w:rsid w:val="00D6026C"/>
    <w:rsid w:val="00D619A7"/>
    <w:rsid w:val="00D63109"/>
    <w:rsid w:val="00D63969"/>
    <w:rsid w:val="00D63D91"/>
    <w:rsid w:val="00D63FAE"/>
    <w:rsid w:val="00D645C0"/>
    <w:rsid w:val="00D70B3F"/>
    <w:rsid w:val="00D717FC"/>
    <w:rsid w:val="00D71B71"/>
    <w:rsid w:val="00D72EBE"/>
    <w:rsid w:val="00D75859"/>
    <w:rsid w:val="00D7642E"/>
    <w:rsid w:val="00D80FCF"/>
    <w:rsid w:val="00D910E1"/>
    <w:rsid w:val="00D92FEA"/>
    <w:rsid w:val="00DA1122"/>
    <w:rsid w:val="00DA2FBE"/>
    <w:rsid w:val="00DA4F0B"/>
    <w:rsid w:val="00DA5109"/>
    <w:rsid w:val="00DB260A"/>
    <w:rsid w:val="00DB2820"/>
    <w:rsid w:val="00DB29BD"/>
    <w:rsid w:val="00DB3B06"/>
    <w:rsid w:val="00DB3F33"/>
    <w:rsid w:val="00DB4E38"/>
    <w:rsid w:val="00DB52A7"/>
    <w:rsid w:val="00DB72FA"/>
    <w:rsid w:val="00DB7CE7"/>
    <w:rsid w:val="00DD279A"/>
    <w:rsid w:val="00DD6972"/>
    <w:rsid w:val="00DD7952"/>
    <w:rsid w:val="00DD7B8A"/>
    <w:rsid w:val="00DE19D7"/>
    <w:rsid w:val="00DE291C"/>
    <w:rsid w:val="00DE2C83"/>
    <w:rsid w:val="00DE3C22"/>
    <w:rsid w:val="00DF1608"/>
    <w:rsid w:val="00DF2561"/>
    <w:rsid w:val="00DF386D"/>
    <w:rsid w:val="00E02DAC"/>
    <w:rsid w:val="00E1042E"/>
    <w:rsid w:val="00E13B2A"/>
    <w:rsid w:val="00E2172D"/>
    <w:rsid w:val="00E25785"/>
    <w:rsid w:val="00E2662C"/>
    <w:rsid w:val="00E3598A"/>
    <w:rsid w:val="00E3713C"/>
    <w:rsid w:val="00E40EE8"/>
    <w:rsid w:val="00E41337"/>
    <w:rsid w:val="00E42435"/>
    <w:rsid w:val="00E426B8"/>
    <w:rsid w:val="00E4579E"/>
    <w:rsid w:val="00E45F87"/>
    <w:rsid w:val="00E46154"/>
    <w:rsid w:val="00E46F37"/>
    <w:rsid w:val="00E503A0"/>
    <w:rsid w:val="00E523B4"/>
    <w:rsid w:val="00E53E45"/>
    <w:rsid w:val="00E5641A"/>
    <w:rsid w:val="00E564C6"/>
    <w:rsid w:val="00E607FD"/>
    <w:rsid w:val="00E61E78"/>
    <w:rsid w:val="00E62FBE"/>
    <w:rsid w:val="00E640CE"/>
    <w:rsid w:val="00E66167"/>
    <w:rsid w:val="00E667E1"/>
    <w:rsid w:val="00E7199C"/>
    <w:rsid w:val="00E71B27"/>
    <w:rsid w:val="00E74E4B"/>
    <w:rsid w:val="00E75DBB"/>
    <w:rsid w:val="00E767C6"/>
    <w:rsid w:val="00E76898"/>
    <w:rsid w:val="00E771B8"/>
    <w:rsid w:val="00E77E07"/>
    <w:rsid w:val="00E805F2"/>
    <w:rsid w:val="00E822A5"/>
    <w:rsid w:val="00E873A6"/>
    <w:rsid w:val="00E90A6E"/>
    <w:rsid w:val="00E91795"/>
    <w:rsid w:val="00E95363"/>
    <w:rsid w:val="00E95DAE"/>
    <w:rsid w:val="00E9702D"/>
    <w:rsid w:val="00EA45B9"/>
    <w:rsid w:val="00EA471F"/>
    <w:rsid w:val="00EA49E1"/>
    <w:rsid w:val="00EA6B4B"/>
    <w:rsid w:val="00EB0037"/>
    <w:rsid w:val="00EB0BE6"/>
    <w:rsid w:val="00EB34C1"/>
    <w:rsid w:val="00EB4662"/>
    <w:rsid w:val="00EB4BF1"/>
    <w:rsid w:val="00EB5857"/>
    <w:rsid w:val="00EB5DE3"/>
    <w:rsid w:val="00EC07AF"/>
    <w:rsid w:val="00EC180E"/>
    <w:rsid w:val="00EC2AEB"/>
    <w:rsid w:val="00EC7062"/>
    <w:rsid w:val="00EC7788"/>
    <w:rsid w:val="00ED34D5"/>
    <w:rsid w:val="00ED5D56"/>
    <w:rsid w:val="00ED5DBA"/>
    <w:rsid w:val="00EE015F"/>
    <w:rsid w:val="00EE09E8"/>
    <w:rsid w:val="00EE43EC"/>
    <w:rsid w:val="00EE5671"/>
    <w:rsid w:val="00EE7CB1"/>
    <w:rsid w:val="00EF0011"/>
    <w:rsid w:val="00EF25A2"/>
    <w:rsid w:val="00EF3A8C"/>
    <w:rsid w:val="00EF739D"/>
    <w:rsid w:val="00EF74F4"/>
    <w:rsid w:val="00EF7C4E"/>
    <w:rsid w:val="00F03E82"/>
    <w:rsid w:val="00F047DE"/>
    <w:rsid w:val="00F10134"/>
    <w:rsid w:val="00F1041E"/>
    <w:rsid w:val="00F128C3"/>
    <w:rsid w:val="00F13478"/>
    <w:rsid w:val="00F22457"/>
    <w:rsid w:val="00F24912"/>
    <w:rsid w:val="00F260D2"/>
    <w:rsid w:val="00F267FD"/>
    <w:rsid w:val="00F30081"/>
    <w:rsid w:val="00F3151A"/>
    <w:rsid w:val="00F34715"/>
    <w:rsid w:val="00F35D88"/>
    <w:rsid w:val="00F373D8"/>
    <w:rsid w:val="00F40446"/>
    <w:rsid w:val="00F417BB"/>
    <w:rsid w:val="00F4271D"/>
    <w:rsid w:val="00F547B2"/>
    <w:rsid w:val="00F54B66"/>
    <w:rsid w:val="00F55059"/>
    <w:rsid w:val="00F56280"/>
    <w:rsid w:val="00F5668B"/>
    <w:rsid w:val="00F6136C"/>
    <w:rsid w:val="00F628C5"/>
    <w:rsid w:val="00F8012A"/>
    <w:rsid w:val="00F80BF7"/>
    <w:rsid w:val="00F83124"/>
    <w:rsid w:val="00F83940"/>
    <w:rsid w:val="00F83B03"/>
    <w:rsid w:val="00F851AE"/>
    <w:rsid w:val="00F85259"/>
    <w:rsid w:val="00F8665F"/>
    <w:rsid w:val="00F86CF8"/>
    <w:rsid w:val="00F870E4"/>
    <w:rsid w:val="00F91039"/>
    <w:rsid w:val="00F92101"/>
    <w:rsid w:val="00F93777"/>
    <w:rsid w:val="00F96636"/>
    <w:rsid w:val="00FA10D7"/>
    <w:rsid w:val="00FA1402"/>
    <w:rsid w:val="00FA33C5"/>
    <w:rsid w:val="00FA6F94"/>
    <w:rsid w:val="00FB1092"/>
    <w:rsid w:val="00FB25D3"/>
    <w:rsid w:val="00FB3A32"/>
    <w:rsid w:val="00FB46F0"/>
    <w:rsid w:val="00FB4D85"/>
    <w:rsid w:val="00FB57B1"/>
    <w:rsid w:val="00FB7617"/>
    <w:rsid w:val="00FC003D"/>
    <w:rsid w:val="00FC7500"/>
    <w:rsid w:val="00FD05E8"/>
    <w:rsid w:val="00FD11B9"/>
    <w:rsid w:val="00FD6C66"/>
    <w:rsid w:val="00FE2F93"/>
    <w:rsid w:val="00FF1F56"/>
    <w:rsid w:val="00FF6868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0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90977"/>
  </w:style>
  <w:style w:type="paragraph" w:styleId="a3">
    <w:name w:val="Balloon Text"/>
    <w:basedOn w:val="a"/>
    <w:link w:val="a4"/>
    <w:uiPriority w:val="99"/>
    <w:semiHidden/>
    <w:unhideWhenUsed/>
    <w:rsid w:val="0059097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9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097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E79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7E7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79CF"/>
    <w:rPr>
      <w:b/>
      <w:bCs/>
    </w:rPr>
  </w:style>
  <w:style w:type="character" w:styleId="a8">
    <w:name w:val="Emphasis"/>
    <w:basedOn w:val="a0"/>
    <w:uiPriority w:val="20"/>
    <w:qFormat/>
    <w:rsid w:val="00677D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-uchitel.ru/_ld/28/93221779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ya-uchitel.ru/_ld/28/6526152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-uchitel.ru/_ld/28/91334772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ya-uchitel.ru/_ld/28/2363057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ya-uchitel.ru/_ld/28/00711183.jpg" TargetMode="External"/><Relationship Id="rId25" Type="http://schemas.openxmlformats.org/officeDocument/2006/relationships/hyperlink" Target="http://ya-uchitel.ru/_ld/28/16676332.jpg" TargetMode="External"/><Relationship Id="rId33" Type="http://schemas.openxmlformats.org/officeDocument/2006/relationships/hyperlink" Target="http://ya-uchitel.ru/_ld/28/37694913.jpg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ya-uchitel.ru/_ld/28/81331079.jpg" TargetMode="External"/><Relationship Id="rId41" Type="http://schemas.openxmlformats.org/officeDocument/2006/relationships/hyperlink" Target="http://ya-uchitel.ru/_ld/28/51133266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a-uchitel.ru/_ld/28/24135338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ya-uchitel.ru/_ld/28/54298412.jpg" TargetMode="External"/><Relationship Id="rId40" Type="http://schemas.openxmlformats.org/officeDocument/2006/relationships/image" Target="media/image18.jpeg"/><Relationship Id="rId45" Type="http://schemas.openxmlformats.org/officeDocument/2006/relationships/theme" Target="theme/theme1.xml"/><Relationship Id="rId5" Type="http://schemas.openxmlformats.org/officeDocument/2006/relationships/hyperlink" Target="http://ya-uchitel.ru/_ld/28/81379314.jpg" TargetMode="External"/><Relationship Id="rId15" Type="http://schemas.openxmlformats.org/officeDocument/2006/relationships/hyperlink" Target="http://ya-uchitel.ru/_ld/28/25271061.jpg" TargetMode="External"/><Relationship Id="rId23" Type="http://schemas.openxmlformats.org/officeDocument/2006/relationships/hyperlink" Target="http://ya-uchitel.ru/_ld/28/59483742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ya-uchitel.ru/_ld/28/98892764.jpg" TargetMode="External"/><Relationship Id="rId31" Type="http://schemas.openxmlformats.org/officeDocument/2006/relationships/hyperlink" Target="http://ya-uchitel.ru/_ld/28/24145239.jp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-uchitel.ru/_ld/28/3508295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ya-uchitel.ru/_ld/28/37451223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ya-uchitel.ru/_ld/28/97025432.jpg" TargetMode="External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7C49C-5D21-4414-9F67-35B45E8C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30</Pages>
  <Words>5206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2015-01-09T11:21:00Z</dcterms:created>
  <dcterms:modified xsi:type="dcterms:W3CDTF">2015-01-09T18:28:00Z</dcterms:modified>
</cp:coreProperties>
</file>